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31FCD" w14:textId="77777777" w:rsidR="00935E65" w:rsidRPr="00C22D2C" w:rsidRDefault="00935E65">
      <w:pPr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22D2C">
        <w:rPr>
          <w:rFonts w:ascii="Times New Roman" w:hAnsi="Times New Roman" w:cs="Times New Roman"/>
          <w:spacing w:val="-3"/>
          <w:sz w:val="24"/>
          <w:szCs w:val="24"/>
        </w:rPr>
        <w:t>REPUBLIKA HRVATSKA</w:t>
      </w:r>
    </w:p>
    <w:p w14:paraId="3BD7D576" w14:textId="6A353466" w:rsidR="00935E65" w:rsidRPr="00C22D2C" w:rsidRDefault="00935E65">
      <w:pPr>
        <w:spacing w:line="240" w:lineRule="atLeast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22D2C">
        <w:rPr>
          <w:rFonts w:ascii="Times New Roman" w:hAnsi="Times New Roman" w:cs="Times New Roman"/>
          <w:spacing w:val="-3"/>
          <w:sz w:val="24"/>
          <w:szCs w:val="24"/>
        </w:rPr>
        <w:t>GRAD OTOK</w:t>
      </w:r>
    </w:p>
    <w:p w14:paraId="319E53C0" w14:textId="77777777" w:rsidR="00935E65" w:rsidRPr="00C22D2C" w:rsidRDefault="00935E65">
      <w:pPr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553759FC" w14:textId="62A6C12D" w:rsidR="00924011" w:rsidRPr="004519A3" w:rsidRDefault="00924011" w:rsidP="00924011">
      <w:pPr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4519A3">
        <w:rPr>
          <w:rFonts w:ascii="Times New Roman" w:hAnsi="Times New Roman" w:cs="Times New Roman"/>
          <w:sz w:val="24"/>
          <w:szCs w:val="24"/>
        </w:rPr>
        <w:t xml:space="preserve">KLASA: </w:t>
      </w:r>
      <w:r w:rsidRPr="004519A3">
        <w:rPr>
          <w:rFonts w:ascii="Times New Roman" w:hAnsi="Times New Roman" w:cs="Times New Roman"/>
          <w:sz w:val="24"/>
          <w:szCs w:val="24"/>
          <w:u w:val="single"/>
        </w:rPr>
        <w:t>400-0</w:t>
      </w:r>
      <w:r w:rsidR="00D9064B" w:rsidRPr="004519A3">
        <w:rPr>
          <w:rFonts w:ascii="Times New Roman" w:hAnsi="Times New Roman" w:cs="Times New Roman"/>
          <w:sz w:val="24"/>
          <w:szCs w:val="24"/>
          <w:u w:val="single"/>
        </w:rPr>
        <w:t>5/24-01/0</w:t>
      </w:r>
      <w:r w:rsidR="004519A3" w:rsidRPr="004519A3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14:paraId="4783FEC0" w14:textId="726D138C" w:rsidR="00924011" w:rsidRPr="009C0050" w:rsidRDefault="00924011" w:rsidP="00924011">
      <w:pPr>
        <w:rPr>
          <w:rFonts w:ascii="Times New Roman" w:hAnsi="Times New Roman" w:cs="Times New Roman"/>
          <w:sz w:val="24"/>
          <w:szCs w:val="24"/>
          <w:u w:val="single"/>
        </w:rPr>
      </w:pPr>
      <w:r w:rsidRPr="004519A3">
        <w:rPr>
          <w:rFonts w:ascii="Times New Roman" w:hAnsi="Times New Roman" w:cs="Times New Roman"/>
          <w:sz w:val="24"/>
          <w:szCs w:val="24"/>
          <w:u w:val="single"/>
        </w:rPr>
        <w:t>URBROJ: 2196-</w:t>
      </w:r>
      <w:r w:rsidR="00D9064B" w:rsidRPr="004519A3">
        <w:rPr>
          <w:rFonts w:ascii="Times New Roman" w:hAnsi="Times New Roman" w:cs="Times New Roman"/>
          <w:sz w:val="24"/>
          <w:szCs w:val="24"/>
          <w:u w:val="single"/>
        </w:rPr>
        <w:t>3-02-24-</w:t>
      </w:r>
      <w:r w:rsidR="00333937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14:paraId="2DD0DC4D" w14:textId="50DB3AF8" w:rsidR="00924011" w:rsidRPr="00924011" w:rsidRDefault="00924011" w:rsidP="00924011">
      <w:pPr>
        <w:rPr>
          <w:rFonts w:ascii="Times New Roman" w:hAnsi="Times New Roman" w:cs="Times New Roman"/>
          <w:sz w:val="24"/>
          <w:szCs w:val="24"/>
        </w:rPr>
      </w:pPr>
      <w:r w:rsidRPr="00924011">
        <w:rPr>
          <w:rFonts w:ascii="Times New Roman" w:hAnsi="Times New Roman" w:cs="Times New Roman"/>
          <w:sz w:val="24"/>
          <w:szCs w:val="24"/>
        </w:rPr>
        <w:t xml:space="preserve">Otok, </w:t>
      </w:r>
      <w:r w:rsidR="00333937">
        <w:rPr>
          <w:rFonts w:ascii="Times New Roman" w:hAnsi="Times New Roman" w:cs="Times New Roman"/>
          <w:sz w:val="24"/>
          <w:szCs w:val="24"/>
        </w:rPr>
        <w:t xml:space="preserve">   </w:t>
      </w:r>
      <w:r w:rsidR="003504E3">
        <w:rPr>
          <w:rFonts w:ascii="Times New Roman" w:hAnsi="Times New Roman" w:cs="Times New Roman"/>
          <w:sz w:val="24"/>
          <w:szCs w:val="24"/>
        </w:rPr>
        <w:t xml:space="preserve">09. srpnja </w:t>
      </w:r>
      <w:r w:rsidR="00333937">
        <w:rPr>
          <w:rFonts w:ascii="Times New Roman" w:hAnsi="Times New Roman" w:cs="Times New Roman"/>
          <w:sz w:val="24"/>
          <w:szCs w:val="24"/>
        </w:rPr>
        <w:t xml:space="preserve">   </w:t>
      </w:r>
      <w:r w:rsidRPr="00924011">
        <w:rPr>
          <w:rFonts w:ascii="Times New Roman" w:hAnsi="Times New Roman" w:cs="Times New Roman"/>
          <w:sz w:val="24"/>
          <w:szCs w:val="24"/>
        </w:rPr>
        <w:t>2024. godine</w:t>
      </w:r>
    </w:p>
    <w:p w14:paraId="40A03390" w14:textId="77777777" w:rsidR="00924011" w:rsidRDefault="00924011" w:rsidP="00924011">
      <w:pPr>
        <w:rPr>
          <w:b/>
          <w:sz w:val="24"/>
          <w:szCs w:val="24"/>
        </w:rPr>
      </w:pPr>
    </w:p>
    <w:p w14:paraId="5CE700FD" w14:textId="77777777" w:rsidR="00924011" w:rsidRDefault="00924011" w:rsidP="00924011">
      <w:pPr>
        <w:jc w:val="both"/>
        <w:rPr>
          <w:sz w:val="24"/>
          <w:szCs w:val="24"/>
        </w:rPr>
      </w:pPr>
    </w:p>
    <w:p w14:paraId="251DD669" w14:textId="21DB1441" w:rsidR="00924011" w:rsidRPr="00B626E0" w:rsidRDefault="00924011" w:rsidP="0092401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26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BILJEŠKE UZ FINANCIJSKE IZVJEŠTAJE </w:t>
      </w:r>
      <w:r w:rsidRPr="00B626E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za razdoblje 1. siječnja – 3</w:t>
      </w:r>
      <w:r w:rsidR="00333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0. lipnja </w:t>
      </w:r>
      <w:r w:rsidRPr="00B626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9C00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B626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04B72E39" w14:textId="77777777" w:rsidR="00924011" w:rsidRPr="00E15335" w:rsidRDefault="00924011" w:rsidP="0092401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9FCF1BA" w14:textId="77777777" w:rsidR="00924011" w:rsidRPr="00E15335" w:rsidRDefault="00924011" w:rsidP="00924011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53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Naziv obveznika:</w:t>
      </w:r>
      <w:r w:rsidRPr="00E15335">
        <w:rPr>
          <w:rFonts w:ascii="Times New Roman" w:hAnsi="Times New Roman" w:cs="Times New Roman"/>
          <w:color w:val="000000"/>
          <w:sz w:val="24"/>
          <w:szCs w:val="24"/>
        </w:rPr>
        <w:t xml:space="preserve"> GRAD OTOK</w:t>
      </w:r>
    </w:p>
    <w:p w14:paraId="1B5D43ED" w14:textId="167FFCAF" w:rsidR="00924011" w:rsidRPr="00E15335" w:rsidRDefault="00924011" w:rsidP="00924011">
      <w:pPr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E153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Matični broj:</w:t>
      </w:r>
      <w:r w:rsidRPr="00E1533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02661314</w:t>
      </w:r>
    </w:p>
    <w:p w14:paraId="64039790" w14:textId="77777777" w:rsidR="00924011" w:rsidRPr="00E15335" w:rsidRDefault="00924011" w:rsidP="00924011">
      <w:pPr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E1533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OIB 70233583656           </w:t>
      </w:r>
    </w:p>
    <w:p w14:paraId="0274FD67" w14:textId="5BC1D3D6" w:rsidR="00924011" w:rsidRPr="00E15335" w:rsidRDefault="00924011" w:rsidP="0092401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153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53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Razina:</w:t>
      </w:r>
      <w:r w:rsidRPr="00E15335">
        <w:rPr>
          <w:rFonts w:ascii="Times New Roman" w:hAnsi="Times New Roman" w:cs="Times New Roman"/>
          <w:color w:val="000000"/>
          <w:sz w:val="24"/>
          <w:szCs w:val="24"/>
        </w:rPr>
        <w:t xml:space="preserve"> 22 – Proračun jedinice lokalne i područne (regionalne) samouprave</w:t>
      </w:r>
      <w:r w:rsidRPr="00E153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53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Šifra djelatnosti:</w:t>
      </w:r>
      <w:r w:rsidRPr="00E15335">
        <w:rPr>
          <w:rFonts w:ascii="Times New Roman" w:hAnsi="Times New Roman" w:cs="Times New Roman"/>
          <w:color w:val="000000"/>
          <w:sz w:val="24"/>
          <w:szCs w:val="24"/>
        </w:rPr>
        <w:t xml:space="preserve"> 8411 – Opće djelatnosti javne uprave</w:t>
      </w:r>
      <w:r w:rsidRPr="00E1533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153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Oznaka razdoblja:</w:t>
      </w:r>
      <w:r w:rsidRPr="00E15335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9C0050">
        <w:rPr>
          <w:rFonts w:ascii="Times New Roman" w:hAnsi="Times New Roman" w:cs="Times New Roman"/>
          <w:color w:val="000000"/>
          <w:sz w:val="24"/>
          <w:szCs w:val="24"/>
        </w:rPr>
        <w:t>4-03</w:t>
      </w:r>
      <w:r w:rsidRPr="00E1533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31D4D955" w14:textId="77777777" w:rsidR="00924011" w:rsidRPr="00B626E0" w:rsidRDefault="00924011" w:rsidP="00E1533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DA25876" w14:textId="1B0149A7" w:rsidR="00924011" w:rsidRPr="00B626E0" w:rsidRDefault="00924011" w:rsidP="0092401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E0">
        <w:rPr>
          <w:rFonts w:ascii="Times New Roman" w:hAnsi="Times New Roman" w:cs="Times New Roman"/>
          <w:bCs/>
          <w:sz w:val="24"/>
          <w:szCs w:val="24"/>
        </w:rPr>
        <w:t>Financijski izvještaji sastavljeni su sukladno odredbama Pravilnika o financijskom izvještavanju u proračunskom računovodstvu (Narodne novine broj 37/22) i okružnici o sastavljanju, konsolidaciji i predaji financijskih izvještaja proračunskih i izvanproračunskih korisnika državnog proračuna te proračunskih i izvanproračunskih korisnika proračuna jedinice lokalne i područne (regionalne) samouprave za razdoblje od 01. siječnja do 3</w:t>
      </w:r>
      <w:r w:rsidR="00333937">
        <w:rPr>
          <w:rFonts w:ascii="Times New Roman" w:hAnsi="Times New Roman" w:cs="Times New Roman"/>
          <w:bCs/>
          <w:sz w:val="24"/>
          <w:szCs w:val="24"/>
        </w:rPr>
        <w:t xml:space="preserve">0. lipnja </w:t>
      </w:r>
      <w:r w:rsidR="009C00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26E0">
        <w:rPr>
          <w:rFonts w:ascii="Times New Roman" w:hAnsi="Times New Roman" w:cs="Times New Roman"/>
          <w:bCs/>
          <w:sz w:val="24"/>
          <w:szCs w:val="24"/>
        </w:rPr>
        <w:t>202</w:t>
      </w:r>
      <w:r w:rsidR="009C0050">
        <w:rPr>
          <w:rFonts w:ascii="Times New Roman" w:hAnsi="Times New Roman" w:cs="Times New Roman"/>
          <w:bCs/>
          <w:sz w:val="24"/>
          <w:szCs w:val="24"/>
        </w:rPr>
        <w:t>4</w:t>
      </w:r>
      <w:r w:rsidRPr="00B626E0">
        <w:rPr>
          <w:rFonts w:ascii="Times New Roman" w:hAnsi="Times New Roman" w:cs="Times New Roman"/>
          <w:bCs/>
          <w:sz w:val="24"/>
          <w:szCs w:val="24"/>
        </w:rPr>
        <w:t xml:space="preserve">. godine </w:t>
      </w:r>
      <w:r w:rsidRPr="003504E3">
        <w:rPr>
          <w:rFonts w:ascii="Times New Roman" w:hAnsi="Times New Roman" w:cs="Times New Roman"/>
          <w:bCs/>
          <w:sz w:val="24"/>
          <w:szCs w:val="24"/>
        </w:rPr>
        <w:t>(KLASA: 400-02/2</w:t>
      </w:r>
      <w:r w:rsidR="009C0050" w:rsidRPr="003504E3">
        <w:rPr>
          <w:rFonts w:ascii="Times New Roman" w:hAnsi="Times New Roman" w:cs="Times New Roman"/>
          <w:bCs/>
          <w:sz w:val="24"/>
          <w:szCs w:val="24"/>
        </w:rPr>
        <w:t>4</w:t>
      </w:r>
      <w:r w:rsidRPr="003504E3">
        <w:rPr>
          <w:rFonts w:ascii="Times New Roman" w:hAnsi="Times New Roman" w:cs="Times New Roman"/>
          <w:bCs/>
          <w:sz w:val="24"/>
          <w:szCs w:val="24"/>
        </w:rPr>
        <w:t>-01/</w:t>
      </w:r>
      <w:r w:rsidR="009C0050" w:rsidRPr="003504E3">
        <w:rPr>
          <w:rFonts w:ascii="Times New Roman" w:hAnsi="Times New Roman" w:cs="Times New Roman"/>
          <w:bCs/>
          <w:sz w:val="24"/>
          <w:szCs w:val="24"/>
        </w:rPr>
        <w:t>19</w:t>
      </w:r>
      <w:r w:rsidRPr="003504E3">
        <w:rPr>
          <w:rFonts w:ascii="Times New Roman" w:hAnsi="Times New Roman" w:cs="Times New Roman"/>
          <w:bCs/>
          <w:sz w:val="24"/>
          <w:szCs w:val="24"/>
        </w:rPr>
        <w:t>, URBROJ: 513-05-03-2</w:t>
      </w:r>
      <w:r w:rsidR="007D5465" w:rsidRPr="003504E3">
        <w:rPr>
          <w:rFonts w:ascii="Times New Roman" w:hAnsi="Times New Roman" w:cs="Times New Roman"/>
          <w:bCs/>
          <w:sz w:val="24"/>
          <w:szCs w:val="24"/>
        </w:rPr>
        <w:t>4</w:t>
      </w:r>
      <w:r w:rsidRPr="004E2C25">
        <w:rPr>
          <w:rFonts w:ascii="Times New Roman" w:hAnsi="Times New Roman" w:cs="Times New Roman"/>
          <w:bCs/>
          <w:sz w:val="24"/>
          <w:szCs w:val="24"/>
        </w:rPr>
        <w:t>-</w:t>
      </w:r>
      <w:r w:rsidR="003504E3" w:rsidRPr="004E2C25">
        <w:rPr>
          <w:rFonts w:ascii="Times New Roman" w:hAnsi="Times New Roman" w:cs="Times New Roman"/>
          <w:bCs/>
          <w:sz w:val="24"/>
          <w:szCs w:val="24"/>
        </w:rPr>
        <w:t>2</w:t>
      </w:r>
      <w:r w:rsidRPr="004E2C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E3">
        <w:rPr>
          <w:rFonts w:ascii="Times New Roman" w:hAnsi="Times New Roman" w:cs="Times New Roman"/>
          <w:bCs/>
          <w:sz w:val="24"/>
          <w:szCs w:val="24"/>
        </w:rPr>
        <w:t xml:space="preserve">od </w:t>
      </w:r>
      <w:r w:rsidR="009C0050" w:rsidRPr="003504E3">
        <w:rPr>
          <w:rFonts w:ascii="Times New Roman" w:hAnsi="Times New Roman" w:cs="Times New Roman"/>
          <w:bCs/>
          <w:sz w:val="24"/>
          <w:szCs w:val="24"/>
        </w:rPr>
        <w:t>0</w:t>
      </w:r>
      <w:r w:rsidR="003504E3" w:rsidRPr="003504E3">
        <w:rPr>
          <w:rFonts w:ascii="Times New Roman" w:hAnsi="Times New Roman" w:cs="Times New Roman"/>
          <w:bCs/>
          <w:sz w:val="24"/>
          <w:szCs w:val="24"/>
        </w:rPr>
        <w:t>1. srpnja</w:t>
      </w:r>
      <w:r w:rsidR="009C0050" w:rsidRPr="003504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04E3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7D5465" w:rsidRPr="003504E3">
        <w:rPr>
          <w:rFonts w:ascii="Times New Roman" w:hAnsi="Times New Roman" w:cs="Times New Roman"/>
          <w:bCs/>
          <w:sz w:val="24"/>
          <w:szCs w:val="24"/>
        </w:rPr>
        <w:t>4</w:t>
      </w:r>
      <w:r w:rsidRPr="003504E3">
        <w:rPr>
          <w:rFonts w:ascii="Times New Roman" w:hAnsi="Times New Roman" w:cs="Times New Roman"/>
          <w:bCs/>
          <w:sz w:val="24"/>
          <w:szCs w:val="24"/>
        </w:rPr>
        <w:t>. godine.</w:t>
      </w:r>
      <w:r w:rsidRPr="00B626E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82884C0" w14:textId="77777777" w:rsidR="00924011" w:rsidRPr="00B626E0" w:rsidRDefault="00924011" w:rsidP="0092401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79AA70" w14:textId="77777777" w:rsidR="00924011" w:rsidRPr="00B626E0" w:rsidRDefault="00924011" w:rsidP="0092401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E0">
        <w:rPr>
          <w:rFonts w:ascii="Times New Roman" w:hAnsi="Times New Roman" w:cs="Times New Roman"/>
          <w:bCs/>
          <w:sz w:val="24"/>
          <w:szCs w:val="24"/>
        </w:rPr>
        <w:t>Financijski izvještaji sastavljeni su na sljedećim obrascima:</w:t>
      </w:r>
    </w:p>
    <w:p w14:paraId="578C9215" w14:textId="77777777" w:rsidR="00924011" w:rsidRPr="00B626E0" w:rsidRDefault="00924011" w:rsidP="00924011">
      <w:pPr>
        <w:widowControl/>
        <w:numPr>
          <w:ilvl w:val="0"/>
          <w:numId w:val="20"/>
        </w:numPr>
        <w:suppressAutoHyphens w:val="0"/>
        <w:autoSpaceDE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E0">
        <w:rPr>
          <w:rFonts w:ascii="Times New Roman" w:hAnsi="Times New Roman" w:cs="Times New Roman"/>
          <w:bCs/>
          <w:sz w:val="24"/>
          <w:szCs w:val="24"/>
        </w:rPr>
        <w:t>PR- RAS</w:t>
      </w:r>
    </w:p>
    <w:p w14:paraId="54108277" w14:textId="77777777" w:rsidR="00924011" w:rsidRPr="00B626E0" w:rsidRDefault="00924011" w:rsidP="00924011">
      <w:pPr>
        <w:widowControl/>
        <w:numPr>
          <w:ilvl w:val="0"/>
          <w:numId w:val="20"/>
        </w:numPr>
        <w:suppressAutoHyphens w:val="0"/>
        <w:autoSpaceDE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E0">
        <w:rPr>
          <w:rFonts w:ascii="Times New Roman" w:hAnsi="Times New Roman" w:cs="Times New Roman"/>
          <w:bCs/>
          <w:sz w:val="24"/>
          <w:szCs w:val="24"/>
        </w:rPr>
        <w:t>OBVEZE</w:t>
      </w:r>
    </w:p>
    <w:p w14:paraId="1869E879" w14:textId="77777777" w:rsidR="00924011" w:rsidRPr="00B626E0" w:rsidRDefault="00924011" w:rsidP="0092401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26E0">
        <w:rPr>
          <w:rFonts w:ascii="Times New Roman" w:hAnsi="Times New Roman" w:cs="Times New Roman"/>
          <w:bCs/>
          <w:sz w:val="24"/>
          <w:szCs w:val="24"/>
        </w:rPr>
        <w:t>Uz navedene financijske izvještaje sastavljaju se bilješke. Bilješke su dopuna podataka uz financijske izvještaje i mogu biti opisne, brojčane ili kombinirane.</w:t>
      </w:r>
    </w:p>
    <w:p w14:paraId="21FFB5E2" w14:textId="77777777" w:rsidR="00935E65" w:rsidRPr="00B626E0" w:rsidRDefault="00935E65">
      <w:pPr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23A06522" w14:textId="756C1B8A" w:rsidR="00935E65" w:rsidRPr="00C22D2C" w:rsidRDefault="00935E65" w:rsidP="00B626E0">
      <w:pPr>
        <w:tabs>
          <w:tab w:val="center" w:pos="4512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74318A3C" w14:textId="77777777" w:rsidR="00924011" w:rsidRDefault="00924011" w:rsidP="00924011">
      <w:pPr>
        <w:rPr>
          <w:b/>
          <w:sz w:val="24"/>
          <w:szCs w:val="24"/>
        </w:rPr>
      </w:pPr>
    </w:p>
    <w:p w14:paraId="0A7543BF" w14:textId="77777777" w:rsidR="00935E65" w:rsidRPr="00C22D2C" w:rsidRDefault="00935E65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C22D2C">
        <w:rPr>
          <w:rFonts w:ascii="Times New Roman" w:hAnsi="Times New Roman" w:cs="Times New Roman"/>
          <w:b/>
          <w:bCs/>
          <w:spacing w:val="-3"/>
          <w:sz w:val="24"/>
          <w:szCs w:val="24"/>
        </w:rPr>
        <w:t>Bilješka broj 1.</w:t>
      </w:r>
    </w:p>
    <w:p w14:paraId="4FB4A1EB" w14:textId="77777777" w:rsidR="00935E65" w:rsidRPr="00C22D2C" w:rsidRDefault="00935E65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22D2C">
        <w:rPr>
          <w:rFonts w:ascii="Times New Roman" w:hAnsi="Times New Roman" w:cs="Times New Roman"/>
          <w:spacing w:val="-3"/>
          <w:sz w:val="24"/>
          <w:szCs w:val="24"/>
        </w:rPr>
        <w:t>---------------</w:t>
      </w:r>
    </w:p>
    <w:p w14:paraId="4F49C481" w14:textId="24BC78BF" w:rsidR="007A49B2" w:rsidRPr="00C22D2C" w:rsidRDefault="007D5465" w:rsidP="007A49B2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BILJEŠKE UZ OBRAZAC </w:t>
      </w:r>
      <w:r w:rsidR="007A49B2" w:rsidRPr="00C22D2C">
        <w:rPr>
          <w:rFonts w:ascii="Times New Roman" w:hAnsi="Times New Roman" w:cs="Times New Roman"/>
          <w:spacing w:val="-3"/>
          <w:sz w:val="24"/>
          <w:szCs w:val="24"/>
        </w:rPr>
        <w:t>PR-RAS</w:t>
      </w:r>
    </w:p>
    <w:p w14:paraId="5FB4A2AA" w14:textId="77777777" w:rsidR="00935E65" w:rsidRPr="00C22D2C" w:rsidRDefault="00935E65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color w:val="FF0000"/>
          <w:spacing w:val="-3"/>
          <w:sz w:val="24"/>
          <w:szCs w:val="24"/>
        </w:rPr>
      </w:pPr>
    </w:p>
    <w:p w14:paraId="08F6FF6D" w14:textId="24878A0C" w:rsidR="00935E65" w:rsidRPr="009C0050" w:rsidRDefault="006E41D9" w:rsidP="009C0050">
      <w:pPr>
        <w:widowControl/>
        <w:suppressAutoHyphens w:val="0"/>
        <w:autoSpaceDE/>
        <w:jc w:val="both"/>
        <w:rPr>
          <w:rFonts w:ascii="Arial" w:hAnsi="Arial" w:cs="Arial"/>
          <w:b/>
          <w:bCs/>
          <w:color w:val="000080"/>
          <w:sz w:val="16"/>
          <w:szCs w:val="16"/>
          <w:lang w:eastAsia="hr-HR"/>
        </w:rPr>
      </w:pPr>
      <w:r w:rsidRPr="00796B16">
        <w:rPr>
          <w:rFonts w:ascii="Times New Roman" w:hAnsi="Times New Roman" w:cs="Times New Roman"/>
          <w:spacing w:val="-3"/>
          <w:sz w:val="24"/>
          <w:szCs w:val="24"/>
        </w:rPr>
        <w:t>Grad Otok u razdoblju  01</w:t>
      </w:r>
      <w:r w:rsidR="00935E65" w:rsidRPr="00796B16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796B16">
        <w:rPr>
          <w:rFonts w:ascii="Times New Roman" w:hAnsi="Times New Roman" w:cs="Times New Roman"/>
          <w:spacing w:val="-3"/>
          <w:sz w:val="24"/>
          <w:szCs w:val="24"/>
        </w:rPr>
        <w:t>01.</w:t>
      </w:r>
      <w:r w:rsidR="00935E65" w:rsidRPr="00796B16">
        <w:rPr>
          <w:rFonts w:ascii="Times New Roman" w:hAnsi="Times New Roman" w:cs="Times New Roman"/>
          <w:spacing w:val="-3"/>
          <w:sz w:val="24"/>
          <w:szCs w:val="24"/>
        </w:rPr>
        <w:t xml:space="preserve"> do </w:t>
      </w:r>
      <w:r w:rsidR="00290629" w:rsidRPr="00796B16">
        <w:rPr>
          <w:rFonts w:ascii="Times New Roman" w:hAnsi="Times New Roman" w:cs="Times New Roman"/>
          <w:spacing w:val="-3"/>
          <w:sz w:val="24"/>
          <w:szCs w:val="24"/>
        </w:rPr>
        <w:t>3</w:t>
      </w:r>
      <w:r w:rsidR="0067158B">
        <w:rPr>
          <w:rFonts w:ascii="Times New Roman" w:hAnsi="Times New Roman" w:cs="Times New Roman"/>
          <w:spacing w:val="-3"/>
          <w:sz w:val="24"/>
          <w:szCs w:val="24"/>
        </w:rPr>
        <w:t>0.06</w:t>
      </w:r>
      <w:r w:rsidR="00935E65" w:rsidRPr="00796B16">
        <w:rPr>
          <w:rFonts w:ascii="Times New Roman" w:hAnsi="Times New Roman" w:cs="Times New Roman"/>
          <w:spacing w:val="-3"/>
          <w:sz w:val="24"/>
          <w:szCs w:val="24"/>
        </w:rPr>
        <w:t>.20</w:t>
      </w:r>
      <w:r w:rsidR="00953EB4" w:rsidRPr="00796B16">
        <w:rPr>
          <w:rFonts w:ascii="Times New Roman" w:hAnsi="Times New Roman" w:cs="Times New Roman"/>
          <w:spacing w:val="-3"/>
          <w:sz w:val="24"/>
          <w:szCs w:val="24"/>
        </w:rPr>
        <w:t>2</w:t>
      </w:r>
      <w:r w:rsidR="009C0050">
        <w:rPr>
          <w:rFonts w:ascii="Times New Roman" w:hAnsi="Times New Roman" w:cs="Times New Roman"/>
          <w:spacing w:val="-3"/>
          <w:sz w:val="24"/>
          <w:szCs w:val="24"/>
        </w:rPr>
        <w:t>4</w:t>
      </w:r>
      <w:r w:rsidR="00935E65" w:rsidRPr="00796B16">
        <w:rPr>
          <w:rFonts w:ascii="Times New Roman" w:hAnsi="Times New Roman" w:cs="Times New Roman"/>
          <w:spacing w:val="-3"/>
          <w:sz w:val="24"/>
          <w:szCs w:val="24"/>
        </w:rPr>
        <w:t xml:space="preserve">. godine ostvario je ukupne prihode </w:t>
      </w:r>
      <w:r w:rsidR="00132BEF" w:rsidRPr="00796B16">
        <w:rPr>
          <w:rFonts w:ascii="Times New Roman" w:hAnsi="Times New Roman" w:cs="Times New Roman"/>
          <w:spacing w:val="-3"/>
          <w:sz w:val="24"/>
          <w:szCs w:val="24"/>
        </w:rPr>
        <w:t xml:space="preserve">i primitke </w:t>
      </w:r>
      <w:r w:rsidR="00935E65" w:rsidRPr="00796B16">
        <w:rPr>
          <w:rFonts w:ascii="Times New Roman" w:hAnsi="Times New Roman" w:cs="Times New Roman"/>
          <w:spacing w:val="-3"/>
          <w:sz w:val="24"/>
          <w:szCs w:val="24"/>
        </w:rPr>
        <w:t>u iznosu od</w:t>
      </w:r>
      <w:r w:rsidR="00953EB4" w:rsidRPr="00796B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333937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5.526.397</w:t>
      </w:r>
      <w:r w:rsidR="001F7EB5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,57</w:t>
      </w:r>
      <w:r w:rsidR="009C0050">
        <w:rPr>
          <w:rFonts w:ascii="Arial" w:hAnsi="Arial" w:cs="Arial"/>
          <w:b/>
          <w:bCs/>
          <w:color w:val="000080"/>
          <w:sz w:val="16"/>
          <w:szCs w:val="16"/>
          <w:lang w:eastAsia="hr-HR"/>
        </w:rPr>
        <w:t xml:space="preserve">  </w:t>
      </w:r>
      <w:r w:rsidR="00796B16" w:rsidRPr="00796B16">
        <w:rPr>
          <w:rFonts w:ascii="Times New Roman" w:hAnsi="Times New Roman" w:cs="Times New Roman"/>
          <w:spacing w:val="-3"/>
          <w:sz w:val="24"/>
          <w:szCs w:val="24"/>
        </w:rPr>
        <w:t xml:space="preserve">EUR </w:t>
      </w:r>
      <w:r w:rsidR="0023445F" w:rsidRPr="00796B16">
        <w:rPr>
          <w:rFonts w:ascii="Times New Roman" w:hAnsi="Times New Roman" w:cs="Times New Roman"/>
          <w:spacing w:val="-3"/>
          <w:sz w:val="24"/>
          <w:szCs w:val="24"/>
        </w:rPr>
        <w:t xml:space="preserve"> (</w:t>
      </w:r>
      <w:r w:rsidR="00673980" w:rsidRPr="00796B16">
        <w:rPr>
          <w:rFonts w:ascii="Times New Roman" w:hAnsi="Times New Roman" w:cs="Times New Roman"/>
          <w:spacing w:val="-3"/>
          <w:sz w:val="24"/>
          <w:szCs w:val="24"/>
        </w:rPr>
        <w:t>X</w:t>
      </w:r>
      <w:r w:rsidR="00132BEF" w:rsidRPr="00796B16">
        <w:rPr>
          <w:rFonts w:ascii="Times New Roman" w:hAnsi="Times New Roman" w:cs="Times New Roman"/>
          <w:spacing w:val="-3"/>
          <w:sz w:val="24"/>
          <w:szCs w:val="24"/>
        </w:rPr>
        <w:t>678</w:t>
      </w:r>
      <w:r w:rsidR="00FF34A7" w:rsidRPr="00796B16">
        <w:rPr>
          <w:rFonts w:ascii="Times New Roman" w:hAnsi="Times New Roman" w:cs="Times New Roman"/>
          <w:spacing w:val="-3"/>
          <w:sz w:val="24"/>
          <w:szCs w:val="24"/>
        </w:rPr>
        <w:t>).</w:t>
      </w:r>
    </w:p>
    <w:p w14:paraId="06B1BA04" w14:textId="77777777" w:rsidR="00CF1397" w:rsidRPr="00796B16" w:rsidRDefault="00CF1397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23B49E75" w14:textId="28B9B617" w:rsidR="00935E65" w:rsidRPr="00C22D2C" w:rsidRDefault="00935E65" w:rsidP="00FF34A7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96B16">
        <w:rPr>
          <w:rFonts w:ascii="Times New Roman" w:hAnsi="Times New Roman" w:cs="Times New Roman"/>
          <w:spacing w:val="-3"/>
          <w:sz w:val="24"/>
          <w:szCs w:val="24"/>
        </w:rPr>
        <w:t xml:space="preserve">         Grad Otok u razdoblju od 01.01. do 3</w:t>
      </w:r>
      <w:r w:rsidR="006C582F">
        <w:rPr>
          <w:rFonts w:ascii="Times New Roman" w:hAnsi="Times New Roman" w:cs="Times New Roman"/>
          <w:spacing w:val="-3"/>
          <w:sz w:val="24"/>
          <w:szCs w:val="24"/>
        </w:rPr>
        <w:t>0.06</w:t>
      </w:r>
      <w:r w:rsidRPr="00796B16">
        <w:rPr>
          <w:rFonts w:ascii="Times New Roman" w:hAnsi="Times New Roman" w:cs="Times New Roman"/>
          <w:spacing w:val="-3"/>
          <w:sz w:val="24"/>
          <w:szCs w:val="24"/>
        </w:rPr>
        <w:t>.20</w:t>
      </w:r>
      <w:r w:rsidR="005551FA" w:rsidRPr="00796B16">
        <w:rPr>
          <w:rFonts w:ascii="Times New Roman" w:hAnsi="Times New Roman" w:cs="Times New Roman"/>
          <w:spacing w:val="-3"/>
          <w:sz w:val="24"/>
          <w:szCs w:val="24"/>
        </w:rPr>
        <w:t>2</w:t>
      </w:r>
      <w:r w:rsidR="009C0050">
        <w:rPr>
          <w:rFonts w:ascii="Times New Roman" w:hAnsi="Times New Roman" w:cs="Times New Roman"/>
          <w:spacing w:val="-3"/>
          <w:sz w:val="24"/>
          <w:szCs w:val="24"/>
        </w:rPr>
        <w:t>4</w:t>
      </w:r>
      <w:r w:rsidRPr="00796B16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AE034B" w:rsidRPr="00796B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96B16">
        <w:rPr>
          <w:rFonts w:ascii="Times New Roman" w:hAnsi="Times New Roman" w:cs="Times New Roman"/>
          <w:spacing w:val="-3"/>
          <w:sz w:val="24"/>
          <w:szCs w:val="24"/>
        </w:rPr>
        <w:t xml:space="preserve">godine ostvario je ukupne rashode </w:t>
      </w:r>
      <w:r w:rsidR="00132BEF" w:rsidRPr="00796B16">
        <w:rPr>
          <w:rFonts w:ascii="Times New Roman" w:hAnsi="Times New Roman" w:cs="Times New Roman"/>
          <w:spacing w:val="-3"/>
          <w:sz w:val="24"/>
          <w:szCs w:val="24"/>
        </w:rPr>
        <w:t xml:space="preserve">i izdatke </w:t>
      </w:r>
      <w:r w:rsidRPr="00796B16">
        <w:rPr>
          <w:rFonts w:ascii="Times New Roman" w:hAnsi="Times New Roman" w:cs="Times New Roman"/>
          <w:spacing w:val="-3"/>
          <w:sz w:val="24"/>
          <w:szCs w:val="24"/>
        </w:rPr>
        <w:t>u iznosu</w:t>
      </w:r>
      <w:r w:rsidR="009C00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F7EB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3.101.557,26 </w:t>
      </w:r>
      <w:r w:rsidR="00953EB4" w:rsidRPr="004519A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796B16" w:rsidRPr="00796B16">
        <w:rPr>
          <w:rFonts w:ascii="Times New Roman" w:hAnsi="Times New Roman" w:cs="Times New Roman"/>
          <w:spacing w:val="-3"/>
          <w:sz w:val="24"/>
          <w:szCs w:val="24"/>
        </w:rPr>
        <w:t xml:space="preserve">EUR </w:t>
      </w:r>
      <w:r w:rsidR="00AE034B" w:rsidRPr="00796B1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3445F" w:rsidRPr="00796B16">
        <w:rPr>
          <w:rFonts w:ascii="Times New Roman" w:hAnsi="Times New Roman" w:cs="Times New Roman"/>
          <w:spacing w:val="-3"/>
          <w:sz w:val="24"/>
          <w:szCs w:val="24"/>
        </w:rPr>
        <w:t xml:space="preserve"> (</w:t>
      </w:r>
      <w:r w:rsidR="00132BEF" w:rsidRPr="00796B16">
        <w:rPr>
          <w:rFonts w:ascii="Times New Roman" w:hAnsi="Times New Roman" w:cs="Times New Roman"/>
          <w:spacing w:val="-3"/>
          <w:sz w:val="24"/>
          <w:szCs w:val="24"/>
        </w:rPr>
        <w:t>Y345</w:t>
      </w:r>
      <w:r w:rsidR="00CF1397" w:rsidRPr="00796B16">
        <w:rPr>
          <w:rFonts w:ascii="Times New Roman" w:hAnsi="Times New Roman" w:cs="Times New Roman"/>
          <w:spacing w:val="-3"/>
          <w:sz w:val="24"/>
          <w:szCs w:val="24"/>
        </w:rPr>
        <w:t>)</w:t>
      </w:r>
      <w:r w:rsidR="00FF34A7" w:rsidRPr="00796B16">
        <w:rPr>
          <w:rFonts w:ascii="Times New Roman" w:hAnsi="Times New Roman" w:cs="Times New Roman"/>
          <w:b/>
          <w:spacing w:val="-3"/>
          <w:sz w:val="24"/>
          <w:szCs w:val="24"/>
        </w:rPr>
        <w:t>.</w:t>
      </w:r>
    </w:p>
    <w:p w14:paraId="293B3309" w14:textId="77777777" w:rsidR="00AE3ADD" w:rsidRPr="00C22D2C" w:rsidRDefault="00AE3ADD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5F21A307" w14:textId="2F0E8FFE" w:rsidR="00935E65" w:rsidRPr="00C22D2C" w:rsidRDefault="00935E65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22D2C">
        <w:rPr>
          <w:rFonts w:ascii="Times New Roman" w:hAnsi="Times New Roman" w:cs="Times New Roman"/>
          <w:spacing w:val="-3"/>
          <w:sz w:val="24"/>
          <w:szCs w:val="24"/>
        </w:rPr>
        <w:t xml:space="preserve">         </w:t>
      </w:r>
      <w:r w:rsidR="00953EB4" w:rsidRPr="00C22D2C">
        <w:rPr>
          <w:rFonts w:ascii="Times New Roman" w:hAnsi="Times New Roman" w:cs="Times New Roman"/>
          <w:spacing w:val="-3"/>
          <w:sz w:val="24"/>
          <w:szCs w:val="24"/>
        </w:rPr>
        <w:t xml:space="preserve">Pregled prihoda </w:t>
      </w:r>
      <w:r w:rsidR="000278FE">
        <w:rPr>
          <w:rFonts w:ascii="Times New Roman" w:hAnsi="Times New Roman" w:cs="Times New Roman"/>
          <w:spacing w:val="-3"/>
          <w:sz w:val="24"/>
          <w:szCs w:val="24"/>
        </w:rPr>
        <w:t xml:space="preserve">i primitaka </w:t>
      </w:r>
      <w:r w:rsidR="00953EB4" w:rsidRPr="00C22D2C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C22D2C">
        <w:rPr>
          <w:rFonts w:ascii="Times New Roman" w:hAnsi="Times New Roman" w:cs="Times New Roman"/>
          <w:spacing w:val="-3"/>
          <w:sz w:val="24"/>
          <w:szCs w:val="24"/>
        </w:rPr>
        <w:t>rada Otok u navedenom razdoblju:</w:t>
      </w:r>
    </w:p>
    <w:p w14:paraId="28783DAE" w14:textId="77777777" w:rsidR="00935E65" w:rsidRPr="00C22D2C" w:rsidRDefault="00935E65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27E2F289" w14:textId="4BB8D44B" w:rsidR="00935E65" w:rsidRPr="00AE034B" w:rsidRDefault="00935E65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0278FE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6         PRIHODI POSLOVANJA  ........... </w:t>
      </w:r>
      <w:r w:rsidR="00F86C74">
        <w:rPr>
          <w:rFonts w:ascii="Times New Roman" w:hAnsi="Times New Roman" w:cs="Times New Roman"/>
          <w:b/>
          <w:bCs/>
          <w:spacing w:val="-3"/>
          <w:sz w:val="28"/>
          <w:szCs w:val="28"/>
        </w:rPr>
        <w:t>5.497.664,41</w:t>
      </w:r>
      <w:r w:rsidRPr="000278FE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 </w:t>
      </w:r>
      <w:r w:rsidR="0022400D">
        <w:rPr>
          <w:rFonts w:ascii="Times New Roman" w:hAnsi="Times New Roman" w:cs="Times New Roman"/>
          <w:spacing w:val="-3"/>
          <w:sz w:val="24"/>
          <w:szCs w:val="24"/>
        </w:rPr>
        <w:t xml:space="preserve"> eur</w:t>
      </w:r>
      <w:r w:rsidRPr="000278FE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AE034B" w:rsidRPr="000278FE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AE034B" w:rsidRPr="00AE034B">
        <w:rPr>
          <w:rFonts w:ascii="Times New Roman" w:hAnsi="Times New Roman" w:cs="Times New Roman"/>
          <w:spacing w:val="-3"/>
          <w:sz w:val="24"/>
          <w:szCs w:val="24"/>
        </w:rPr>
        <w:t xml:space="preserve">što je za </w:t>
      </w:r>
      <w:r w:rsidR="00F86C74">
        <w:rPr>
          <w:rFonts w:ascii="Times New Roman" w:hAnsi="Times New Roman" w:cs="Times New Roman"/>
          <w:spacing w:val="-3"/>
          <w:sz w:val="24"/>
          <w:szCs w:val="24"/>
        </w:rPr>
        <w:t>185</w:t>
      </w:r>
      <w:r w:rsidR="009C0050">
        <w:rPr>
          <w:rFonts w:ascii="Times New Roman" w:hAnsi="Times New Roman" w:cs="Times New Roman"/>
          <w:spacing w:val="-3"/>
          <w:sz w:val="24"/>
          <w:szCs w:val="24"/>
        </w:rPr>
        <w:t>,5</w:t>
      </w:r>
      <w:r w:rsidR="0022400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739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E034B" w:rsidRPr="00AE034B">
        <w:rPr>
          <w:rFonts w:ascii="Times New Roman" w:hAnsi="Times New Roman" w:cs="Times New Roman"/>
          <w:spacing w:val="-3"/>
          <w:sz w:val="24"/>
          <w:szCs w:val="24"/>
        </w:rPr>
        <w:t xml:space="preserve">% </w:t>
      </w:r>
      <w:r w:rsidR="0022400D">
        <w:rPr>
          <w:rFonts w:ascii="Times New Roman" w:hAnsi="Times New Roman" w:cs="Times New Roman"/>
          <w:spacing w:val="-3"/>
          <w:sz w:val="24"/>
          <w:szCs w:val="24"/>
        </w:rPr>
        <w:t xml:space="preserve">više </w:t>
      </w:r>
      <w:r w:rsidR="0067398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E034B" w:rsidRPr="00AE034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E034B" w:rsidRPr="00AE034B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u </w:t>
      </w:r>
      <w:r w:rsidR="00AE034B">
        <w:rPr>
          <w:rFonts w:ascii="Times New Roman" w:hAnsi="Times New Roman" w:cs="Times New Roman"/>
          <w:spacing w:val="-3"/>
          <w:sz w:val="24"/>
          <w:szCs w:val="24"/>
        </w:rPr>
        <w:t>realizaciji u odnosu</w:t>
      </w:r>
      <w:r w:rsidR="009C0050">
        <w:rPr>
          <w:rFonts w:ascii="Times New Roman" w:hAnsi="Times New Roman" w:cs="Times New Roman"/>
          <w:spacing w:val="-3"/>
          <w:sz w:val="24"/>
          <w:szCs w:val="24"/>
        </w:rPr>
        <w:t xml:space="preserve"> isti period u </w:t>
      </w:r>
      <w:r w:rsidR="00AE034B" w:rsidRPr="00AE034B">
        <w:rPr>
          <w:rFonts w:ascii="Times New Roman" w:hAnsi="Times New Roman" w:cs="Times New Roman"/>
          <w:spacing w:val="-3"/>
          <w:sz w:val="24"/>
          <w:szCs w:val="24"/>
        </w:rPr>
        <w:t xml:space="preserve"> 20</w:t>
      </w:r>
      <w:r w:rsidR="009C0050">
        <w:rPr>
          <w:rFonts w:ascii="Times New Roman" w:hAnsi="Times New Roman" w:cs="Times New Roman"/>
          <w:spacing w:val="-3"/>
          <w:sz w:val="24"/>
          <w:szCs w:val="24"/>
        </w:rPr>
        <w:t>23</w:t>
      </w:r>
      <w:r w:rsidR="00AE034B" w:rsidRPr="00AE034B">
        <w:rPr>
          <w:rFonts w:ascii="Times New Roman" w:hAnsi="Times New Roman" w:cs="Times New Roman"/>
          <w:spacing w:val="-3"/>
          <w:sz w:val="24"/>
          <w:szCs w:val="24"/>
        </w:rPr>
        <w:t>.godinu</w:t>
      </w:r>
    </w:p>
    <w:p w14:paraId="41037120" w14:textId="3C17A654" w:rsidR="00911B66" w:rsidRDefault="00911B6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59"/>
        <w:gridCol w:w="983"/>
        <w:gridCol w:w="4703"/>
        <w:gridCol w:w="2171"/>
      </w:tblGrid>
      <w:tr w:rsidR="00911B66" w14:paraId="3FD34F8E" w14:textId="77777777" w:rsidTr="00911B66">
        <w:tc>
          <w:tcPr>
            <w:tcW w:w="1159" w:type="dxa"/>
          </w:tcPr>
          <w:p w14:paraId="52FBECEA" w14:textId="0477BF9F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bookmarkStart w:id="0" w:name="_Hlk127040439"/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PRIHOD</w:t>
            </w:r>
          </w:p>
        </w:tc>
        <w:tc>
          <w:tcPr>
            <w:tcW w:w="983" w:type="dxa"/>
          </w:tcPr>
          <w:p w14:paraId="25BCA487" w14:textId="57EB7709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ŠIFRA</w:t>
            </w:r>
          </w:p>
        </w:tc>
        <w:tc>
          <w:tcPr>
            <w:tcW w:w="4703" w:type="dxa"/>
          </w:tcPr>
          <w:p w14:paraId="51008883" w14:textId="357D7F89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NAZIV</w:t>
            </w:r>
          </w:p>
        </w:tc>
        <w:tc>
          <w:tcPr>
            <w:tcW w:w="2171" w:type="dxa"/>
          </w:tcPr>
          <w:p w14:paraId="1C81EFA5" w14:textId="7C825E47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IZNOS</w:t>
            </w:r>
          </w:p>
        </w:tc>
      </w:tr>
      <w:bookmarkEnd w:id="0"/>
      <w:tr w:rsidR="00911B66" w14:paraId="2BA7F72A" w14:textId="77777777" w:rsidTr="00911B66">
        <w:tc>
          <w:tcPr>
            <w:tcW w:w="1159" w:type="dxa"/>
          </w:tcPr>
          <w:p w14:paraId="289FC06C" w14:textId="5A319EF5" w:rsidR="00911B66" w:rsidRPr="00230BAF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30B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61</w:t>
            </w:r>
          </w:p>
        </w:tc>
        <w:tc>
          <w:tcPr>
            <w:tcW w:w="983" w:type="dxa"/>
          </w:tcPr>
          <w:p w14:paraId="13A5ADCD" w14:textId="2B381901" w:rsidR="00911B66" w:rsidRPr="00230BAF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30B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61</w:t>
            </w:r>
          </w:p>
        </w:tc>
        <w:tc>
          <w:tcPr>
            <w:tcW w:w="4703" w:type="dxa"/>
          </w:tcPr>
          <w:p w14:paraId="56095EA6" w14:textId="1C20F211" w:rsidR="00911B66" w:rsidRPr="00230BAF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30B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PRIHOD OD POREZA</w:t>
            </w:r>
          </w:p>
        </w:tc>
        <w:tc>
          <w:tcPr>
            <w:tcW w:w="2171" w:type="dxa"/>
          </w:tcPr>
          <w:p w14:paraId="4080E397" w14:textId="3D469B86" w:rsidR="00911B66" w:rsidRDefault="0022400D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F86C7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542.009,06 </w:t>
            </w:r>
            <w:r w:rsidR="009C00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</w:p>
        </w:tc>
      </w:tr>
      <w:tr w:rsidR="00911B66" w14:paraId="3B7A82F7" w14:textId="77777777" w:rsidTr="00911B66">
        <w:tc>
          <w:tcPr>
            <w:tcW w:w="1159" w:type="dxa"/>
          </w:tcPr>
          <w:p w14:paraId="65C1E1E5" w14:textId="734BA4D8" w:rsidR="00911B66" w:rsidRPr="00230BAF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30B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63</w:t>
            </w:r>
          </w:p>
        </w:tc>
        <w:tc>
          <w:tcPr>
            <w:tcW w:w="983" w:type="dxa"/>
          </w:tcPr>
          <w:p w14:paraId="5A03EDA6" w14:textId="71F377E2" w:rsidR="00911B66" w:rsidRPr="00230BAF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30BA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63</w:t>
            </w:r>
          </w:p>
        </w:tc>
        <w:tc>
          <w:tcPr>
            <w:tcW w:w="4703" w:type="dxa"/>
          </w:tcPr>
          <w:p w14:paraId="63C0E2E0" w14:textId="453246DB" w:rsidR="00911B66" w:rsidRPr="0022400D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PRIHODI OD POMOĆI</w:t>
            </w:r>
          </w:p>
        </w:tc>
        <w:tc>
          <w:tcPr>
            <w:tcW w:w="2171" w:type="dxa"/>
          </w:tcPr>
          <w:p w14:paraId="79CCA8F4" w14:textId="0C7B6196" w:rsidR="00911B66" w:rsidRPr="0022400D" w:rsidRDefault="00F86C7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1.473.778,96</w:t>
            </w:r>
            <w:r w:rsidR="009C00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 </w:t>
            </w:r>
            <w:r w:rsidR="0022400D" w:rsidRP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eur </w:t>
            </w:r>
          </w:p>
        </w:tc>
      </w:tr>
      <w:tr w:rsidR="00911B66" w14:paraId="4CDB23C5" w14:textId="77777777" w:rsidTr="00911B66">
        <w:tc>
          <w:tcPr>
            <w:tcW w:w="1159" w:type="dxa"/>
          </w:tcPr>
          <w:p w14:paraId="2CFCEE41" w14:textId="022CDDB3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64</w:t>
            </w:r>
          </w:p>
        </w:tc>
        <w:tc>
          <w:tcPr>
            <w:tcW w:w="983" w:type="dxa"/>
          </w:tcPr>
          <w:p w14:paraId="2B02DBCF" w14:textId="77777777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64</w:t>
            </w:r>
          </w:p>
          <w:p w14:paraId="7E4D0369" w14:textId="54967492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4703" w:type="dxa"/>
          </w:tcPr>
          <w:p w14:paraId="6B88BE24" w14:textId="702C4C57" w:rsidR="00911B66" w:rsidRDefault="00911B66" w:rsidP="00911B66">
            <w:pPr>
              <w:pStyle w:val="Odlomakpopisa"/>
              <w:tabs>
                <w:tab w:val="left" w:pos="-720"/>
              </w:tabs>
              <w:spacing w:line="240" w:lineRule="atLeast"/>
              <w:ind w:left="114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PRIHODI OD IMOVINE</w:t>
            </w:r>
          </w:p>
        </w:tc>
        <w:tc>
          <w:tcPr>
            <w:tcW w:w="2171" w:type="dxa"/>
          </w:tcPr>
          <w:p w14:paraId="77F3539A" w14:textId="5E39C977" w:rsidR="00911B66" w:rsidRDefault="00F86C7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166.418,71</w:t>
            </w:r>
            <w:r w:rsidR="009C00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eur </w:t>
            </w:r>
          </w:p>
        </w:tc>
      </w:tr>
      <w:tr w:rsidR="00911B66" w14:paraId="11629F58" w14:textId="77777777" w:rsidTr="00911B66">
        <w:tc>
          <w:tcPr>
            <w:tcW w:w="1159" w:type="dxa"/>
          </w:tcPr>
          <w:p w14:paraId="34A70512" w14:textId="77777777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83" w:type="dxa"/>
          </w:tcPr>
          <w:p w14:paraId="067A4900" w14:textId="7BBF8AF4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6422</w:t>
            </w:r>
          </w:p>
        </w:tc>
        <w:tc>
          <w:tcPr>
            <w:tcW w:w="4703" w:type="dxa"/>
          </w:tcPr>
          <w:p w14:paraId="1C4F4717" w14:textId="50E7DA4A" w:rsidR="00911B66" w:rsidRDefault="00911B66" w:rsidP="00911B66">
            <w:pPr>
              <w:pStyle w:val="Odlomakpopisa"/>
              <w:tabs>
                <w:tab w:val="left" w:pos="-720"/>
              </w:tabs>
              <w:spacing w:line="240" w:lineRule="atLeast"/>
              <w:ind w:left="114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Prihod od zakupa i iznajmljivanja imovine</w:t>
            </w:r>
          </w:p>
        </w:tc>
        <w:tc>
          <w:tcPr>
            <w:tcW w:w="2171" w:type="dxa"/>
          </w:tcPr>
          <w:p w14:paraId="2866F8C6" w14:textId="579E02E3" w:rsidR="00911B66" w:rsidRDefault="00F86C7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27.715,47 </w:t>
            </w:r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eur </w:t>
            </w:r>
          </w:p>
        </w:tc>
      </w:tr>
      <w:tr w:rsidR="00911B66" w14:paraId="2A419B92" w14:textId="77777777" w:rsidTr="00911B66">
        <w:tc>
          <w:tcPr>
            <w:tcW w:w="1159" w:type="dxa"/>
          </w:tcPr>
          <w:p w14:paraId="3DDE5115" w14:textId="77777777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983" w:type="dxa"/>
          </w:tcPr>
          <w:p w14:paraId="14D95565" w14:textId="548698D3" w:rsidR="00911B66" w:rsidRDefault="00911B6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6423</w:t>
            </w:r>
          </w:p>
        </w:tc>
        <w:tc>
          <w:tcPr>
            <w:tcW w:w="4703" w:type="dxa"/>
          </w:tcPr>
          <w:p w14:paraId="70ADB118" w14:textId="7ADB0502" w:rsidR="00911B66" w:rsidRDefault="00911B66" w:rsidP="00911B66">
            <w:pPr>
              <w:pStyle w:val="Odlomakpopisa"/>
              <w:tabs>
                <w:tab w:val="left" w:pos="-720"/>
              </w:tabs>
              <w:spacing w:line="240" w:lineRule="atLeast"/>
              <w:ind w:left="114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naknada za korištenje nefinancijske imovine</w:t>
            </w:r>
          </w:p>
        </w:tc>
        <w:tc>
          <w:tcPr>
            <w:tcW w:w="2171" w:type="dxa"/>
          </w:tcPr>
          <w:p w14:paraId="526FE8C4" w14:textId="3F79CAB1" w:rsidR="00911B66" w:rsidRDefault="00F86C7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138.703,24</w:t>
            </w:r>
            <w:r w:rsidR="009C00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eur </w:t>
            </w:r>
          </w:p>
        </w:tc>
      </w:tr>
    </w:tbl>
    <w:p w14:paraId="7254A5DA" w14:textId="77777777" w:rsidR="00911B66" w:rsidRPr="00C22D2C" w:rsidRDefault="00911B6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46CA494A" w14:textId="41EB4F0D" w:rsidR="001D6A58" w:rsidRDefault="005630C6" w:rsidP="0043015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Prihodi ostvarenih od poreza su veći za 56,7 % u odnosu na realizaciju u 2022. godini.</w:t>
      </w:r>
    </w:p>
    <w:p w14:paraId="4693EB20" w14:textId="091DDB88" w:rsidR="00C86DB7" w:rsidRDefault="005630C6" w:rsidP="0043015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Prihodi od pomoći su veći za </w:t>
      </w:r>
      <w:r w:rsidR="00F86C74">
        <w:rPr>
          <w:rFonts w:ascii="Times New Roman" w:hAnsi="Times New Roman" w:cs="Times New Roman"/>
          <w:spacing w:val="-3"/>
          <w:sz w:val="24"/>
          <w:szCs w:val="24"/>
        </w:rPr>
        <w:t>97,9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% u odnosu na</w:t>
      </w:r>
      <w:r w:rsidR="00C86DB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C0050">
        <w:rPr>
          <w:rFonts w:ascii="Times New Roman" w:hAnsi="Times New Roman" w:cs="Times New Roman"/>
          <w:spacing w:val="-3"/>
          <w:sz w:val="24"/>
          <w:szCs w:val="24"/>
        </w:rPr>
        <w:t xml:space="preserve">promatrano razdoblje u </w:t>
      </w:r>
      <w:r>
        <w:rPr>
          <w:rFonts w:ascii="Times New Roman" w:hAnsi="Times New Roman" w:cs="Times New Roman"/>
          <w:spacing w:val="-3"/>
          <w:sz w:val="24"/>
          <w:szCs w:val="24"/>
        </w:rPr>
        <w:t>202</w:t>
      </w:r>
      <w:r w:rsidR="009C0050">
        <w:rPr>
          <w:rFonts w:ascii="Times New Roman" w:hAnsi="Times New Roman" w:cs="Times New Roman"/>
          <w:spacing w:val="-3"/>
          <w:sz w:val="24"/>
          <w:szCs w:val="24"/>
        </w:rPr>
        <w:t>3</w:t>
      </w:r>
      <w:r>
        <w:rPr>
          <w:rFonts w:ascii="Times New Roman" w:hAnsi="Times New Roman" w:cs="Times New Roman"/>
          <w:spacing w:val="-3"/>
          <w:sz w:val="24"/>
          <w:szCs w:val="24"/>
        </w:rPr>
        <w:t>. godinu iz razloga ostv</w:t>
      </w:r>
      <w:r w:rsidR="00C86DB7">
        <w:rPr>
          <w:rFonts w:ascii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renja </w:t>
      </w:r>
      <w:r w:rsidR="00C86DB7">
        <w:rPr>
          <w:rFonts w:ascii="Times New Roman" w:hAnsi="Times New Roman" w:cs="Times New Roman"/>
          <w:spacing w:val="-3"/>
          <w:sz w:val="24"/>
          <w:szCs w:val="24"/>
        </w:rPr>
        <w:t>pomoći za saniranje posljedica olujnog nevremena u iznos</w:t>
      </w:r>
      <w:r w:rsidR="00382E6A">
        <w:rPr>
          <w:rFonts w:ascii="Times New Roman" w:hAnsi="Times New Roman" w:cs="Times New Roman"/>
          <w:spacing w:val="-3"/>
          <w:sz w:val="24"/>
          <w:szCs w:val="24"/>
        </w:rPr>
        <w:t xml:space="preserve"> 538.365,63 eura te</w:t>
      </w:r>
      <w:r w:rsidR="00C86DB7">
        <w:rPr>
          <w:rFonts w:ascii="Times New Roman" w:hAnsi="Times New Roman" w:cs="Times New Roman"/>
          <w:spacing w:val="-3"/>
          <w:sz w:val="24"/>
          <w:szCs w:val="24"/>
        </w:rPr>
        <w:t xml:space="preserve"> potpora za fiskalnu održivost vrtića </w:t>
      </w:r>
      <w:r w:rsidR="00082F05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75E73778" w14:textId="77777777" w:rsidR="00082F05" w:rsidRDefault="00082F05" w:rsidP="0043015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046B669A" w14:textId="1D1F9264" w:rsidR="00C86DB7" w:rsidRDefault="00C86DB7" w:rsidP="0043015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Prihodi 64 su ostvareni u manjem iznosu za 2</w:t>
      </w:r>
      <w:r w:rsidR="00F86C74">
        <w:rPr>
          <w:rFonts w:ascii="Times New Roman" w:hAnsi="Times New Roman" w:cs="Times New Roman"/>
          <w:spacing w:val="-3"/>
          <w:sz w:val="24"/>
          <w:szCs w:val="24"/>
        </w:rPr>
        <w:t>9,3</w:t>
      </w:r>
      <w:r>
        <w:rPr>
          <w:rFonts w:ascii="Times New Roman" w:hAnsi="Times New Roman" w:cs="Times New Roman"/>
          <w:spacing w:val="-3"/>
          <w:sz w:val="24"/>
          <w:szCs w:val="24"/>
        </w:rPr>
        <w:t>% u odnosu na 202</w:t>
      </w:r>
      <w:r w:rsidR="00082F05">
        <w:rPr>
          <w:rFonts w:ascii="Times New Roman" w:hAnsi="Times New Roman" w:cs="Times New Roman"/>
          <w:spacing w:val="-3"/>
          <w:sz w:val="24"/>
          <w:szCs w:val="24"/>
        </w:rPr>
        <w:t>3</w:t>
      </w:r>
      <w:r>
        <w:rPr>
          <w:rFonts w:ascii="Times New Roman" w:hAnsi="Times New Roman" w:cs="Times New Roman"/>
          <w:spacing w:val="-3"/>
          <w:sz w:val="24"/>
          <w:szCs w:val="24"/>
        </w:rPr>
        <w:t>. godinu iz razloga manje ostvarenih sredstava od zakupa poljoprivrednog zemljišta jer su ugovori za zakup istekli te se naknada za korištenje poljoprivrednog zemljišta obračunava znatno manje u odnosu na zakupnine iz važećih ugovora.</w:t>
      </w:r>
    </w:p>
    <w:p w14:paraId="14832DD5" w14:textId="77777777" w:rsidR="00C86DB7" w:rsidRDefault="00C86DB7" w:rsidP="0043015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74DF47B9" w14:textId="34CF743A" w:rsidR="001D6A58" w:rsidRDefault="001D6A58" w:rsidP="0043015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4640"/>
        <w:gridCol w:w="2254"/>
      </w:tblGrid>
      <w:tr w:rsidR="00911B66" w14:paraId="5A2EB7A3" w14:textId="77777777" w:rsidTr="00911B66">
        <w:tc>
          <w:tcPr>
            <w:tcW w:w="1129" w:type="dxa"/>
          </w:tcPr>
          <w:p w14:paraId="54FBB18F" w14:textId="342E3B17" w:rsidR="00911B66" w:rsidRDefault="00911B66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14:paraId="56D7A220" w14:textId="7A233ED5" w:rsidR="00911B66" w:rsidRDefault="00911B66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65</w:t>
            </w:r>
          </w:p>
        </w:tc>
        <w:tc>
          <w:tcPr>
            <w:tcW w:w="4640" w:type="dxa"/>
          </w:tcPr>
          <w:p w14:paraId="29738409" w14:textId="6778432E" w:rsidR="00911B66" w:rsidRDefault="00911B66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22D2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PRIHODI OD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UPRAVNIH I ADMINISTRATIVNIH PRISTOJBI, PRISTOJBI PO POSEBNIM PROPISIMA</w:t>
            </w:r>
          </w:p>
        </w:tc>
        <w:tc>
          <w:tcPr>
            <w:tcW w:w="2254" w:type="dxa"/>
          </w:tcPr>
          <w:p w14:paraId="4F9D2203" w14:textId="7902C05A" w:rsidR="00911B66" w:rsidRDefault="00F86C74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3.315.457,68</w:t>
            </w:r>
            <w:r w:rsidR="00082F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 </w:t>
            </w:r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eur </w:t>
            </w:r>
          </w:p>
        </w:tc>
      </w:tr>
      <w:tr w:rsidR="00911B66" w14:paraId="11FB8F7B" w14:textId="77777777" w:rsidTr="00911B66">
        <w:tc>
          <w:tcPr>
            <w:tcW w:w="1129" w:type="dxa"/>
          </w:tcPr>
          <w:p w14:paraId="4D47CD4B" w14:textId="77777777" w:rsidR="00911B66" w:rsidRDefault="00911B66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993" w:type="dxa"/>
          </w:tcPr>
          <w:p w14:paraId="569B915C" w14:textId="3DA957C7" w:rsidR="00911B66" w:rsidRDefault="00911B66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651</w:t>
            </w:r>
          </w:p>
        </w:tc>
        <w:tc>
          <w:tcPr>
            <w:tcW w:w="4640" w:type="dxa"/>
          </w:tcPr>
          <w:p w14:paraId="29244B78" w14:textId="00731887" w:rsidR="00911B66" w:rsidRDefault="00911B66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Upravne i administrativne pristojbe</w:t>
            </w:r>
          </w:p>
        </w:tc>
        <w:tc>
          <w:tcPr>
            <w:tcW w:w="2254" w:type="dxa"/>
          </w:tcPr>
          <w:p w14:paraId="706FF449" w14:textId="37EB3331" w:rsidR="00911B66" w:rsidRDefault="00082F05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0,00    </w:t>
            </w:r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eur </w:t>
            </w:r>
          </w:p>
        </w:tc>
      </w:tr>
      <w:tr w:rsidR="00911B66" w14:paraId="0DE50C32" w14:textId="77777777" w:rsidTr="00911B66">
        <w:tc>
          <w:tcPr>
            <w:tcW w:w="1129" w:type="dxa"/>
          </w:tcPr>
          <w:p w14:paraId="7ABC1801" w14:textId="77777777" w:rsidR="00911B66" w:rsidRDefault="00911B66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993" w:type="dxa"/>
          </w:tcPr>
          <w:p w14:paraId="1CF1D2A8" w14:textId="54F9ABAC" w:rsidR="00911B66" w:rsidRDefault="00911B66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652</w:t>
            </w:r>
          </w:p>
        </w:tc>
        <w:tc>
          <w:tcPr>
            <w:tcW w:w="4640" w:type="dxa"/>
          </w:tcPr>
          <w:p w14:paraId="042B26EA" w14:textId="1F739957" w:rsidR="00911B66" w:rsidRDefault="00911B66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Prihodi po posebnim propisima</w:t>
            </w:r>
          </w:p>
        </w:tc>
        <w:tc>
          <w:tcPr>
            <w:tcW w:w="2254" w:type="dxa"/>
          </w:tcPr>
          <w:p w14:paraId="0680951C" w14:textId="398856FB" w:rsidR="00911B66" w:rsidRDefault="00F86C74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3.174.975,33</w:t>
            </w:r>
            <w:r w:rsidR="00082F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</w:t>
            </w:r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eur </w:t>
            </w:r>
          </w:p>
        </w:tc>
      </w:tr>
      <w:tr w:rsidR="00911B66" w14:paraId="03A85BC4" w14:textId="77777777" w:rsidTr="00911B66">
        <w:tc>
          <w:tcPr>
            <w:tcW w:w="1129" w:type="dxa"/>
          </w:tcPr>
          <w:p w14:paraId="27119669" w14:textId="77777777" w:rsidR="00911B66" w:rsidRDefault="00911B66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993" w:type="dxa"/>
          </w:tcPr>
          <w:p w14:paraId="68C3EF1E" w14:textId="3583568A" w:rsidR="00911B66" w:rsidRDefault="00911B66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653</w:t>
            </w:r>
          </w:p>
        </w:tc>
        <w:tc>
          <w:tcPr>
            <w:tcW w:w="4640" w:type="dxa"/>
          </w:tcPr>
          <w:p w14:paraId="3FB93BD9" w14:textId="5D4404B0" w:rsidR="00911B66" w:rsidRDefault="00911B66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Komunalni doprinos i naknade</w:t>
            </w:r>
          </w:p>
        </w:tc>
        <w:tc>
          <w:tcPr>
            <w:tcW w:w="2254" w:type="dxa"/>
          </w:tcPr>
          <w:p w14:paraId="4039C787" w14:textId="6015B5BB" w:rsidR="00911B66" w:rsidRDefault="00082F05" w:rsidP="00430156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F86C7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140.482,35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 </w:t>
            </w:r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eur</w:t>
            </w:r>
          </w:p>
        </w:tc>
      </w:tr>
    </w:tbl>
    <w:p w14:paraId="7208F7EA" w14:textId="77777777" w:rsidR="001D6A58" w:rsidRDefault="001D6A58" w:rsidP="0043015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3EF4EF16" w14:textId="19802F5F" w:rsidR="00430156" w:rsidRDefault="007D2096" w:rsidP="0043015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86DB7">
        <w:rPr>
          <w:rFonts w:ascii="Times New Roman" w:hAnsi="Times New Roman" w:cs="Times New Roman"/>
          <w:spacing w:val="-3"/>
          <w:sz w:val="24"/>
          <w:szCs w:val="24"/>
        </w:rPr>
        <w:t xml:space="preserve">Prihodi </w:t>
      </w:r>
      <w:r w:rsidR="00230BAF" w:rsidRPr="00C86DB7">
        <w:rPr>
          <w:rFonts w:ascii="Times New Roman" w:hAnsi="Times New Roman" w:cs="Times New Roman"/>
          <w:spacing w:val="-3"/>
          <w:sz w:val="24"/>
          <w:szCs w:val="24"/>
        </w:rPr>
        <w:t xml:space="preserve">šifra 65 </w:t>
      </w:r>
      <w:r w:rsidRPr="00C86DB7">
        <w:rPr>
          <w:rFonts w:ascii="Times New Roman" w:hAnsi="Times New Roman" w:cs="Times New Roman"/>
          <w:spacing w:val="-3"/>
          <w:sz w:val="24"/>
          <w:szCs w:val="24"/>
        </w:rPr>
        <w:t xml:space="preserve">su </w:t>
      </w:r>
      <w:r w:rsidR="00687FF5" w:rsidRPr="00C86DB7">
        <w:rPr>
          <w:rFonts w:ascii="Times New Roman" w:hAnsi="Times New Roman" w:cs="Times New Roman"/>
          <w:spacing w:val="-3"/>
          <w:sz w:val="24"/>
          <w:szCs w:val="24"/>
        </w:rPr>
        <w:t>z</w:t>
      </w:r>
      <w:r w:rsidR="00082F05">
        <w:rPr>
          <w:rFonts w:ascii="Times New Roman" w:hAnsi="Times New Roman" w:cs="Times New Roman"/>
          <w:spacing w:val="-3"/>
          <w:sz w:val="24"/>
          <w:szCs w:val="24"/>
        </w:rPr>
        <w:t xml:space="preserve">natno veći </w:t>
      </w:r>
      <w:r w:rsidR="00C86DB7" w:rsidRPr="00C86DB7">
        <w:rPr>
          <w:rFonts w:ascii="Times New Roman" w:hAnsi="Times New Roman" w:cs="Times New Roman"/>
          <w:spacing w:val="-3"/>
          <w:sz w:val="24"/>
          <w:szCs w:val="24"/>
        </w:rPr>
        <w:t xml:space="preserve">u odnosu na </w:t>
      </w:r>
      <w:r w:rsidR="00082F05">
        <w:rPr>
          <w:rFonts w:ascii="Times New Roman" w:hAnsi="Times New Roman" w:cs="Times New Roman"/>
          <w:spacing w:val="-3"/>
          <w:sz w:val="24"/>
          <w:szCs w:val="24"/>
        </w:rPr>
        <w:t>promatrano razdoblje u 2023.</w:t>
      </w:r>
      <w:r w:rsidR="00C86DB7" w:rsidRPr="00C86DB7">
        <w:rPr>
          <w:rFonts w:ascii="Times New Roman" w:hAnsi="Times New Roman" w:cs="Times New Roman"/>
          <w:spacing w:val="-3"/>
          <w:sz w:val="24"/>
          <w:szCs w:val="24"/>
        </w:rPr>
        <w:t xml:space="preserve"> godinu radi </w:t>
      </w:r>
      <w:r w:rsidR="00082F05">
        <w:rPr>
          <w:rFonts w:ascii="Times New Roman" w:hAnsi="Times New Roman" w:cs="Times New Roman"/>
          <w:spacing w:val="-3"/>
          <w:sz w:val="24"/>
          <w:szCs w:val="24"/>
        </w:rPr>
        <w:t xml:space="preserve">puno više </w:t>
      </w:r>
      <w:r w:rsidR="00C86DB7" w:rsidRPr="00C86DB7">
        <w:rPr>
          <w:rFonts w:ascii="Times New Roman" w:hAnsi="Times New Roman" w:cs="Times New Roman"/>
          <w:spacing w:val="-3"/>
          <w:sz w:val="24"/>
          <w:szCs w:val="24"/>
        </w:rPr>
        <w:t xml:space="preserve"> naplaćenog šumskog doprinosa</w:t>
      </w:r>
      <w:r w:rsidR="00082F05">
        <w:rPr>
          <w:rFonts w:ascii="Times New Roman" w:hAnsi="Times New Roman" w:cs="Times New Roman"/>
          <w:spacing w:val="-3"/>
          <w:sz w:val="24"/>
          <w:szCs w:val="24"/>
        </w:rPr>
        <w:t xml:space="preserve"> iz zadnjeg kvartala 2023. godine uslijed posljedica olujnog nevremena.</w:t>
      </w:r>
    </w:p>
    <w:p w14:paraId="64375E37" w14:textId="77777777" w:rsidR="00A125E9" w:rsidRDefault="00A125E9" w:rsidP="0043015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48B64994" w14:textId="77777777" w:rsidR="00A125E9" w:rsidRPr="00C86DB7" w:rsidRDefault="00A125E9" w:rsidP="0043015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29856570" w14:textId="7D913088" w:rsidR="00714B86" w:rsidRDefault="00714B86" w:rsidP="0043015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0625AE6C" w14:textId="3BA3C9C4" w:rsidR="00714B86" w:rsidRDefault="00714B86" w:rsidP="00714B8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14B86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7     PRIHODI OD PRODAJE NEFINACIJSKE IMOVINE …….. </w:t>
      </w:r>
      <w:r w:rsidR="00F86C74">
        <w:rPr>
          <w:rFonts w:ascii="Times New Roman" w:hAnsi="Times New Roman" w:cs="Times New Roman"/>
          <w:b/>
          <w:bCs/>
          <w:spacing w:val="-3"/>
          <w:sz w:val="24"/>
          <w:szCs w:val="24"/>
        </w:rPr>
        <w:t>28.733,16</w:t>
      </w:r>
      <w:r w:rsidR="0022400D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eur</w:t>
      </w:r>
      <w:r w:rsidRPr="00714B8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034B">
        <w:rPr>
          <w:rFonts w:ascii="Times New Roman" w:hAnsi="Times New Roman" w:cs="Times New Roman"/>
          <w:spacing w:val="-3"/>
          <w:sz w:val="24"/>
          <w:szCs w:val="24"/>
        </w:rPr>
        <w:t xml:space="preserve">što je za </w:t>
      </w:r>
      <w:r w:rsidR="001A2F3A">
        <w:rPr>
          <w:rFonts w:ascii="Times New Roman" w:hAnsi="Times New Roman" w:cs="Times New Roman"/>
          <w:spacing w:val="-3"/>
          <w:sz w:val="24"/>
          <w:szCs w:val="24"/>
        </w:rPr>
        <w:t>8</w:t>
      </w:r>
      <w:r w:rsidR="00F86C74">
        <w:rPr>
          <w:rFonts w:ascii="Times New Roman" w:hAnsi="Times New Roman" w:cs="Times New Roman"/>
          <w:spacing w:val="-3"/>
          <w:sz w:val="24"/>
          <w:szCs w:val="24"/>
        </w:rPr>
        <w:t>0,5</w:t>
      </w:r>
      <w:r w:rsidR="001A2F3A">
        <w:rPr>
          <w:rFonts w:ascii="Times New Roman" w:hAnsi="Times New Roman" w:cs="Times New Roman"/>
          <w:spacing w:val="-3"/>
          <w:sz w:val="24"/>
          <w:szCs w:val="24"/>
        </w:rPr>
        <w:t xml:space="preserve">% manje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u odnosu</w:t>
      </w:r>
      <w:r w:rsidRPr="00AE034B">
        <w:rPr>
          <w:rFonts w:ascii="Times New Roman" w:hAnsi="Times New Roman" w:cs="Times New Roman"/>
          <w:spacing w:val="-3"/>
          <w:sz w:val="24"/>
          <w:szCs w:val="24"/>
        </w:rPr>
        <w:t xml:space="preserve"> na </w:t>
      </w:r>
      <w:r w:rsidR="001A2F3A">
        <w:rPr>
          <w:rFonts w:ascii="Times New Roman" w:hAnsi="Times New Roman" w:cs="Times New Roman"/>
          <w:spacing w:val="-3"/>
          <w:sz w:val="24"/>
          <w:szCs w:val="24"/>
        </w:rPr>
        <w:t xml:space="preserve">promatrano razdoblje u </w:t>
      </w:r>
      <w:r w:rsidRPr="00AE034B">
        <w:rPr>
          <w:rFonts w:ascii="Times New Roman" w:hAnsi="Times New Roman" w:cs="Times New Roman"/>
          <w:spacing w:val="-3"/>
          <w:sz w:val="24"/>
          <w:szCs w:val="24"/>
        </w:rPr>
        <w:t>202</w:t>
      </w:r>
      <w:r w:rsidR="001A2F3A">
        <w:rPr>
          <w:rFonts w:ascii="Times New Roman" w:hAnsi="Times New Roman" w:cs="Times New Roman"/>
          <w:spacing w:val="-3"/>
          <w:sz w:val="24"/>
          <w:szCs w:val="24"/>
        </w:rPr>
        <w:t>3</w:t>
      </w:r>
      <w:r w:rsidRPr="00AE034B">
        <w:rPr>
          <w:rFonts w:ascii="Times New Roman" w:hAnsi="Times New Roman" w:cs="Times New Roman"/>
          <w:spacing w:val="-3"/>
          <w:sz w:val="24"/>
          <w:szCs w:val="24"/>
        </w:rPr>
        <w:t>.godinu</w:t>
      </w:r>
    </w:p>
    <w:p w14:paraId="4B149174" w14:textId="4050DAFE" w:rsidR="004061AB" w:rsidRDefault="004061AB" w:rsidP="00714B8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78EE100C" w14:textId="5FEA8B07" w:rsidR="00230BAF" w:rsidRDefault="00230BAF" w:rsidP="00714B8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69"/>
        <w:gridCol w:w="922"/>
        <w:gridCol w:w="4587"/>
        <w:gridCol w:w="2238"/>
      </w:tblGrid>
      <w:tr w:rsidR="00230BAF" w14:paraId="43B21B8E" w14:textId="77777777" w:rsidTr="0022400D">
        <w:tc>
          <w:tcPr>
            <w:tcW w:w="1269" w:type="dxa"/>
          </w:tcPr>
          <w:p w14:paraId="2F9778D6" w14:textId="4206D692" w:rsidR="00230BAF" w:rsidRDefault="00230BAF" w:rsidP="00230BAF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bookmarkStart w:id="1" w:name="_Hlk127040668"/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PRIHOD</w:t>
            </w:r>
          </w:p>
        </w:tc>
        <w:tc>
          <w:tcPr>
            <w:tcW w:w="922" w:type="dxa"/>
          </w:tcPr>
          <w:p w14:paraId="610379FD" w14:textId="1B6269D2" w:rsidR="00230BAF" w:rsidRDefault="00230BAF" w:rsidP="00230BAF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ŠIFRA</w:t>
            </w:r>
          </w:p>
        </w:tc>
        <w:tc>
          <w:tcPr>
            <w:tcW w:w="4587" w:type="dxa"/>
          </w:tcPr>
          <w:p w14:paraId="5D6BCD5A" w14:textId="29825B68" w:rsidR="00230BAF" w:rsidRDefault="00230BAF" w:rsidP="00230BAF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NAZIV</w:t>
            </w:r>
          </w:p>
        </w:tc>
        <w:tc>
          <w:tcPr>
            <w:tcW w:w="2238" w:type="dxa"/>
          </w:tcPr>
          <w:p w14:paraId="0BB1EBDC" w14:textId="08F96E84" w:rsidR="00230BAF" w:rsidRDefault="00230BAF" w:rsidP="00230BAF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IZNOS</w:t>
            </w:r>
          </w:p>
        </w:tc>
      </w:tr>
      <w:bookmarkEnd w:id="1"/>
      <w:tr w:rsidR="00230BAF" w14:paraId="03A05703" w14:textId="77777777" w:rsidTr="0022400D">
        <w:tc>
          <w:tcPr>
            <w:tcW w:w="1269" w:type="dxa"/>
          </w:tcPr>
          <w:p w14:paraId="4FEC7B44" w14:textId="77777777" w:rsidR="00230BAF" w:rsidRDefault="00230BAF" w:rsidP="00230BAF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711</w:t>
            </w:r>
          </w:p>
          <w:p w14:paraId="22D7FF1D" w14:textId="75AE07C0" w:rsidR="0022400D" w:rsidRDefault="0022400D" w:rsidP="00230BAF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922" w:type="dxa"/>
          </w:tcPr>
          <w:p w14:paraId="5362BDEC" w14:textId="66F067BE" w:rsidR="00230BAF" w:rsidRDefault="00230BAF" w:rsidP="00230BAF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711</w:t>
            </w:r>
          </w:p>
        </w:tc>
        <w:tc>
          <w:tcPr>
            <w:tcW w:w="4587" w:type="dxa"/>
          </w:tcPr>
          <w:p w14:paraId="0E1CDE07" w14:textId="31C01CB0" w:rsidR="00230BAF" w:rsidRDefault="00230BAF" w:rsidP="00230BAF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Prihodi od prodaje materijalne imovine</w:t>
            </w:r>
          </w:p>
        </w:tc>
        <w:tc>
          <w:tcPr>
            <w:tcW w:w="2238" w:type="dxa"/>
          </w:tcPr>
          <w:p w14:paraId="047E7D7A" w14:textId="4C3A1641" w:rsidR="00230BAF" w:rsidRDefault="001A2F3A" w:rsidP="00230BAF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F86C7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28.733,16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</w:t>
            </w:r>
            <w:r w:rsidR="0022400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eur </w:t>
            </w:r>
          </w:p>
        </w:tc>
      </w:tr>
    </w:tbl>
    <w:p w14:paraId="43E47052" w14:textId="77777777" w:rsidR="00230BAF" w:rsidRDefault="00230BAF" w:rsidP="00714B8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4373333C" w14:textId="36F66057" w:rsidR="004061AB" w:rsidRPr="00A125E9" w:rsidRDefault="004061AB" w:rsidP="00714B8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A125E9">
        <w:rPr>
          <w:rFonts w:ascii="Times New Roman" w:hAnsi="Times New Roman" w:cs="Times New Roman"/>
          <w:spacing w:val="-3"/>
          <w:sz w:val="24"/>
          <w:szCs w:val="24"/>
        </w:rPr>
        <w:t xml:space="preserve">711  Prihodi od prodaje materijalne imovine </w:t>
      </w:r>
      <w:r w:rsidR="00132BEF" w:rsidRPr="00A125E9">
        <w:rPr>
          <w:rFonts w:ascii="Times New Roman" w:hAnsi="Times New Roman" w:cs="Times New Roman"/>
          <w:spacing w:val="-3"/>
          <w:sz w:val="24"/>
          <w:szCs w:val="24"/>
        </w:rPr>
        <w:t>odnosi se na prihode od prodaje poljoprivrednog zemljš</w:t>
      </w:r>
      <w:r w:rsidR="00A125E9" w:rsidRPr="00A125E9">
        <w:rPr>
          <w:rFonts w:ascii="Times New Roman" w:hAnsi="Times New Roman" w:cs="Times New Roman"/>
          <w:spacing w:val="-3"/>
          <w:sz w:val="24"/>
          <w:szCs w:val="24"/>
        </w:rPr>
        <w:t xml:space="preserve">ta. Tijekom 2023. godine poduzimane su pojačane mjere naplate potraživanja po osnovu prodaje poljoprivrednog zemljišta u vlasništvu RH te </w:t>
      </w:r>
      <w:r w:rsidR="001A2F3A">
        <w:rPr>
          <w:rFonts w:ascii="Times New Roman" w:hAnsi="Times New Roman" w:cs="Times New Roman"/>
          <w:spacing w:val="-3"/>
          <w:sz w:val="24"/>
          <w:szCs w:val="24"/>
        </w:rPr>
        <w:t>su naplaćena sva kašnjenja u plaćanju stoga je naplata u 2024. godini realna sukladno dospjelosti rata .</w:t>
      </w:r>
    </w:p>
    <w:p w14:paraId="43DA6C02" w14:textId="77777777" w:rsidR="00612EFD" w:rsidRPr="00AE034B" w:rsidRDefault="00612EFD" w:rsidP="00714B8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2EF6B7DC" w14:textId="77777777" w:rsidR="00935E65" w:rsidRPr="00E15335" w:rsidRDefault="00935E65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4FF16FD2" w14:textId="7DC9443D" w:rsidR="000278FE" w:rsidRPr="00AE034B" w:rsidRDefault="00AE3ADD" w:rsidP="000278FE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E15335">
        <w:rPr>
          <w:rFonts w:ascii="Times New Roman" w:hAnsi="Times New Roman" w:cs="Times New Roman"/>
          <w:b/>
          <w:bCs/>
          <w:spacing w:val="-3"/>
          <w:sz w:val="28"/>
          <w:szCs w:val="28"/>
        </w:rPr>
        <w:lastRenderedPageBreak/>
        <w:t xml:space="preserve">3    </w:t>
      </w:r>
      <w:r w:rsidR="00935E65" w:rsidRPr="00E15335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RASHODI POSLOVANJA ............</w:t>
      </w:r>
      <w:r w:rsidR="00B05CDB" w:rsidRPr="00E15335">
        <w:rPr>
          <w:rFonts w:ascii="Times New Roman" w:hAnsi="Times New Roman" w:cs="Times New Roman"/>
          <w:b/>
          <w:bCs/>
          <w:spacing w:val="-3"/>
          <w:sz w:val="28"/>
          <w:szCs w:val="28"/>
        </w:rPr>
        <w:t>..</w:t>
      </w:r>
      <w:r w:rsidR="006E755C" w:rsidRPr="006E755C">
        <w:t xml:space="preserve"> </w:t>
      </w:r>
      <w:r w:rsidR="00F86C74">
        <w:rPr>
          <w:rFonts w:ascii="Times New Roman" w:hAnsi="Times New Roman" w:cs="Times New Roman"/>
          <w:b/>
          <w:bCs/>
          <w:spacing w:val="-3"/>
          <w:sz w:val="28"/>
          <w:szCs w:val="28"/>
        </w:rPr>
        <w:t>2.054.145,01</w:t>
      </w:r>
      <w:r w:rsidR="00B05CDB" w:rsidRPr="00E15335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7D5465" w:rsidRPr="00E15335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3708E2" w:rsidRPr="00E15335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eur </w:t>
      </w:r>
      <w:r w:rsidR="000278FE" w:rsidRPr="00E153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278FE" w:rsidRPr="00AE034B">
        <w:rPr>
          <w:rFonts w:ascii="Times New Roman" w:hAnsi="Times New Roman" w:cs="Times New Roman"/>
          <w:spacing w:val="-3"/>
          <w:sz w:val="24"/>
          <w:szCs w:val="24"/>
        </w:rPr>
        <w:t xml:space="preserve">što je za </w:t>
      </w:r>
      <w:r w:rsidR="00F86C74">
        <w:rPr>
          <w:rFonts w:ascii="Times New Roman" w:hAnsi="Times New Roman" w:cs="Times New Roman"/>
          <w:spacing w:val="-3"/>
          <w:sz w:val="24"/>
          <w:szCs w:val="24"/>
        </w:rPr>
        <w:t>46,6</w:t>
      </w:r>
      <w:r w:rsidR="003708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278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278FE" w:rsidRPr="00AE034B">
        <w:rPr>
          <w:rFonts w:ascii="Times New Roman" w:hAnsi="Times New Roman" w:cs="Times New Roman"/>
          <w:spacing w:val="-3"/>
          <w:sz w:val="24"/>
          <w:szCs w:val="24"/>
        </w:rPr>
        <w:t>%</w:t>
      </w:r>
      <w:r w:rsidR="003708E2">
        <w:rPr>
          <w:rFonts w:ascii="Times New Roman" w:hAnsi="Times New Roman" w:cs="Times New Roman"/>
          <w:spacing w:val="-3"/>
          <w:sz w:val="24"/>
          <w:szCs w:val="24"/>
        </w:rPr>
        <w:t xml:space="preserve"> više</w:t>
      </w:r>
      <w:r w:rsidR="000278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278FE" w:rsidRPr="00AE034B">
        <w:rPr>
          <w:rFonts w:ascii="Times New Roman" w:hAnsi="Times New Roman" w:cs="Times New Roman"/>
          <w:spacing w:val="-3"/>
          <w:sz w:val="24"/>
          <w:szCs w:val="24"/>
        </w:rPr>
        <w:t xml:space="preserve"> u </w:t>
      </w:r>
      <w:r w:rsidR="000278FE">
        <w:rPr>
          <w:rFonts w:ascii="Times New Roman" w:hAnsi="Times New Roman" w:cs="Times New Roman"/>
          <w:spacing w:val="-3"/>
          <w:sz w:val="24"/>
          <w:szCs w:val="24"/>
        </w:rPr>
        <w:t>realizaciji u odnosu</w:t>
      </w:r>
      <w:r w:rsidR="000278FE" w:rsidRPr="00AE034B">
        <w:rPr>
          <w:rFonts w:ascii="Times New Roman" w:hAnsi="Times New Roman" w:cs="Times New Roman"/>
          <w:spacing w:val="-3"/>
          <w:sz w:val="24"/>
          <w:szCs w:val="24"/>
        </w:rPr>
        <w:t xml:space="preserve"> na</w:t>
      </w:r>
      <w:r w:rsidR="006E755C">
        <w:rPr>
          <w:rFonts w:ascii="Times New Roman" w:hAnsi="Times New Roman" w:cs="Times New Roman"/>
          <w:spacing w:val="-3"/>
          <w:sz w:val="24"/>
          <w:szCs w:val="24"/>
        </w:rPr>
        <w:t xml:space="preserve"> promatrani period u 2023.</w:t>
      </w:r>
      <w:r w:rsidR="000278FE" w:rsidRPr="00AE034B">
        <w:rPr>
          <w:rFonts w:ascii="Times New Roman" w:hAnsi="Times New Roman" w:cs="Times New Roman"/>
          <w:spacing w:val="-3"/>
          <w:sz w:val="24"/>
          <w:szCs w:val="24"/>
        </w:rPr>
        <w:t>.godin</w:t>
      </w:r>
      <w:r w:rsidR="006E755C">
        <w:rPr>
          <w:rFonts w:ascii="Times New Roman" w:hAnsi="Times New Roman" w:cs="Times New Roman"/>
          <w:spacing w:val="-3"/>
          <w:sz w:val="24"/>
          <w:szCs w:val="24"/>
        </w:rPr>
        <w:t>i</w:t>
      </w:r>
    </w:p>
    <w:p w14:paraId="49F83023" w14:textId="7C5BB8C2" w:rsidR="00935E65" w:rsidRPr="000278FE" w:rsidRDefault="00935E65" w:rsidP="00C06AB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14:paraId="41DFC6BF" w14:textId="1DCB3869" w:rsidR="00935E65" w:rsidRDefault="00935E65" w:rsidP="00C06AB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25"/>
        <w:gridCol w:w="1121"/>
        <w:gridCol w:w="4465"/>
        <w:gridCol w:w="2205"/>
      </w:tblGrid>
      <w:tr w:rsidR="005702D8" w14:paraId="0B340EBE" w14:textId="77777777" w:rsidTr="00FD1614">
        <w:tc>
          <w:tcPr>
            <w:tcW w:w="1225" w:type="dxa"/>
          </w:tcPr>
          <w:p w14:paraId="45B50F88" w14:textId="20BB0099" w:rsidR="005702D8" w:rsidRPr="005702D8" w:rsidRDefault="005702D8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5702D8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RASHOD </w:t>
            </w:r>
          </w:p>
        </w:tc>
        <w:tc>
          <w:tcPr>
            <w:tcW w:w="1121" w:type="dxa"/>
          </w:tcPr>
          <w:p w14:paraId="4E21C16D" w14:textId="08BAE60B" w:rsidR="005702D8" w:rsidRDefault="005702D8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ŠIFRA</w:t>
            </w:r>
          </w:p>
        </w:tc>
        <w:tc>
          <w:tcPr>
            <w:tcW w:w="4465" w:type="dxa"/>
          </w:tcPr>
          <w:p w14:paraId="00065775" w14:textId="0517F94F" w:rsidR="005702D8" w:rsidRDefault="005702D8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NAZIV</w:t>
            </w:r>
          </w:p>
        </w:tc>
        <w:tc>
          <w:tcPr>
            <w:tcW w:w="2205" w:type="dxa"/>
          </w:tcPr>
          <w:p w14:paraId="0E55C35A" w14:textId="03C3FFDA" w:rsidR="005702D8" w:rsidRDefault="005702D8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IZNOS</w:t>
            </w:r>
          </w:p>
        </w:tc>
      </w:tr>
      <w:tr w:rsidR="005702D8" w14:paraId="6A7B06D0" w14:textId="77777777" w:rsidTr="00FD1614">
        <w:tc>
          <w:tcPr>
            <w:tcW w:w="1225" w:type="dxa"/>
          </w:tcPr>
          <w:p w14:paraId="6726553F" w14:textId="03C4E219" w:rsidR="005702D8" w:rsidRDefault="005702D8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31</w:t>
            </w:r>
          </w:p>
        </w:tc>
        <w:tc>
          <w:tcPr>
            <w:tcW w:w="1121" w:type="dxa"/>
          </w:tcPr>
          <w:p w14:paraId="44A151CF" w14:textId="4F743BC0" w:rsidR="005702D8" w:rsidRDefault="005702D8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31</w:t>
            </w:r>
          </w:p>
        </w:tc>
        <w:tc>
          <w:tcPr>
            <w:tcW w:w="4465" w:type="dxa"/>
          </w:tcPr>
          <w:p w14:paraId="7BCC467D" w14:textId="00D5C114" w:rsidR="005702D8" w:rsidRDefault="005702D8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RASHODI ZA ZAPOSLENE</w:t>
            </w:r>
          </w:p>
        </w:tc>
        <w:tc>
          <w:tcPr>
            <w:tcW w:w="2205" w:type="dxa"/>
          </w:tcPr>
          <w:p w14:paraId="66B936DF" w14:textId="31F4BF95" w:rsidR="005702D8" w:rsidRDefault="00F86C74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276.246,08</w:t>
            </w:r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eur</w:t>
            </w:r>
          </w:p>
        </w:tc>
      </w:tr>
      <w:tr w:rsidR="005702D8" w14:paraId="39627767" w14:textId="77777777" w:rsidTr="00FD1614">
        <w:tc>
          <w:tcPr>
            <w:tcW w:w="1225" w:type="dxa"/>
          </w:tcPr>
          <w:p w14:paraId="444E99AD" w14:textId="4673474D" w:rsidR="005702D8" w:rsidRDefault="00FD1614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32</w:t>
            </w:r>
          </w:p>
        </w:tc>
        <w:tc>
          <w:tcPr>
            <w:tcW w:w="1121" w:type="dxa"/>
          </w:tcPr>
          <w:p w14:paraId="166A4A75" w14:textId="741850B8" w:rsidR="005702D8" w:rsidRDefault="00FD1614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32</w:t>
            </w:r>
          </w:p>
        </w:tc>
        <w:tc>
          <w:tcPr>
            <w:tcW w:w="4465" w:type="dxa"/>
          </w:tcPr>
          <w:p w14:paraId="06B71E5C" w14:textId="64C1DECA" w:rsidR="005702D8" w:rsidRDefault="00FD1614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MATERIJALNI RASHODI</w:t>
            </w:r>
          </w:p>
        </w:tc>
        <w:tc>
          <w:tcPr>
            <w:tcW w:w="2205" w:type="dxa"/>
          </w:tcPr>
          <w:p w14:paraId="3A145736" w14:textId="2696FD55" w:rsidR="005702D8" w:rsidRDefault="00F86C74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484.396,61</w:t>
            </w:r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eur </w:t>
            </w:r>
          </w:p>
        </w:tc>
      </w:tr>
      <w:tr w:rsidR="00FD1614" w14:paraId="59BBBD6D" w14:textId="77777777" w:rsidTr="00FD1614">
        <w:tc>
          <w:tcPr>
            <w:tcW w:w="1225" w:type="dxa"/>
          </w:tcPr>
          <w:p w14:paraId="0DD5BD92" w14:textId="77777777" w:rsidR="00FD1614" w:rsidRDefault="00FD1614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21" w:type="dxa"/>
          </w:tcPr>
          <w:p w14:paraId="5BD65484" w14:textId="7530B98D" w:rsidR="00FD1614" w:rsidRDefault="00FD1614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322</w:t>
            </w:r>
          </w:p>
        </w:tc>
        <w:tc>
          <w:tcPr>
            <w:tcW w:w="4465" w:type="dxa"/>
          </w:tcPr>
          <w:p w14:paraId="48753AEC" w14:textId="3720F8C1" w:rsidR="00FD1614" w:rsidRDefault="00FD1614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Materijalni rashodi</w:t>
            </w:r>
          </w:p>
        </w:tc>
        <w:tc>
          <w:tcPr>
            <w:tcW w:w="2205" w:type="dxa"/>
          </w:tcPr>
          <w:p w14:paraId="546249F2" w14:textId="70E667B4" w:rsidR="00FD1614" w:rsidRDefault="00F86C74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55.476,88</w:t>
            </w:r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eur</w:t>
            </w:r>
          </w:p>
        </w:tc>
      </w:tr>
      <w:tr w:rsidR="00FD1614" w14:paraId="33354407" w14:textId="77777777" w:rsidTr="00FD1614">
        <w:tc>
          <w:tcPr>
            <w:tcW w:w="1225" w:type="dxa"/>
          </w:tcPr>
          <w:p w14:paraId="6A2A4224" w14:textId="77777777" w:rsidR="00FD1614" w:rsidRDefault="00FD1614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21" w:type="dxa"/>
          </w:tcPr>
          <w:p w14:paraId="7238462D" w14:textId="4256A8F2" w:rsidR="00FD1614" w:rsidRDefault="00FD1614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323</w:t>
            </w:r>
          </w:p>
        </w:tc>
        <w:tc>
          <w:tcPr>
            <w:tcW w:w="4465" w:type="dxa"/>
          </w:tcPr>
          <w:p w14:paraId="73E92A26" w14:textId="55004FCC" w:rsidR="00FD1614" w:rsidRDefault="00FD1614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Rashodi za usluge</w:t>
            </w:r>
          </w:p>
        </w:tc>
        <w:tc>
          <w:tcPr>
            <w:tcW w:w="2205" w:type="dxa"/>
          </w:tcPr>
          <w:p w14:paraId="5302F31B" w14:textId="521B4E8F" w:rsidR="00FD1614" w:rsidRDefault="003708E2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F86C7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312.879,49</w:t>
            </w:r>
            <w:r w:rsidR="006E755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eur </w:t>
            </w:r>
          </w:p>
        </w:tc>
      </w:tr>
      <w:tr w:rsidR="00FD1614" w14:paraId="0293232A" w14:textId="77777777" w:rsidTr="00FD1614">
        <w:tc>
          <w:tcPr>
            <w:tcW w:w="1225" w:type="dxa"/>
          </w:tcPr>
          <w:p w14:paraId="1B5C62F2" w14:textId="77777777" w:rsidR="00FD1614" w:rsidRDefault="00FD1614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21" w:type="dxa"/>
          </w:tcPr>
          <w:p w14:paraId="424C919D" w14:textId="6B33DDF3" w:rsidR="00FD1614" w:rsidRDefault="00FD1614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329</w:t>
            </w:r>
          </w:p>
        </w:tc>
        <w:tc>
          <w:tcPr>
            <w:tcW w:w="4465" w:type="dxa"/>
          </w:tcPr>
          <w:p w14:paraId="0E7B1A9E" w14:textId="480A4312" w:rsidR="00FD1614" w:rsidRDefault="00FD1614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Ostali nespomenuti rashodi poslovanja</w:t>
            </w:r>
          </w:p>
        </w:tc>
        <w:tc>
          <w:tcPr>
            <w:tcW w:w="2205" w:type="dxa"/>
          </w:tcPr>
          <w:p w14:paraId="23B8C610" w14:textId="13364A74" w:rsidR="00FD1614" w:rsidRDefault="003708E2" w:rsidP="005702D8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F86C7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107.883,68</w:t>
            </w:r>
            <w:r w:rsidR="006E755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</w:p>
        </w:tc>
      </w:tr>
    </w:tbl>
    <w:p w14:paraId="40D865F4" w14:textId="77777777" w:rsidR="00935E65" w:rsidRPr="00C22D2C" w:rsidRDefault="00935E65" w:rsidP="00C06AB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567EE099" w14:textId="3EC3FEB0" w:rsidR="0023016D" w:rsidRDefault="00B91793" w:rsidP="00C06AB6">
      <w:pPr>
        <w:tabs>
          <w:tab w:val="left" w:pos="-720"/>
          <w:tab w:val="left" w:pos="8115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7BA42BE7" w14:textId="5087D10F" w:rsidR="0023016D" w:rsidRDefault="0023016D" w:rsidP="00C06AB6">
      <w:pPr>
        <w:tabs>
          <w:tab w:val="left" w:pos="-720"/>
          <w:tab w:val="left" w:pos="8115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Rashodi 322 su smanjeni za </w:t>
      </w:r>
      <w:r w:rsidR="00F86C74">
        <w:rPr>
          <w:rFonts w:ascii="Times New Roman" w:hAnsi="Times New Roman" w:cs="Times New Roman"/>
          <w:spacing w:val="-3"/>
          <w:sz w:val="24"/>
          <w:szCs w:val="24"/>
        </w:rPr>
        <w:t>13</w:t>
      </w:r>
      <w:r>
        <w:rPr>
          <w:rFonts w:ascii="Times New Roman" w:hAnsi="Times New Roman" w:cs="Times New Roman"/>
          <w:spacing w:val="-3"/>
          <w:sz w:val="24"/>
          <w:szCs w:val="24"/>
        </w:rPr>
        <w:t>% u odnosu na 202</w:t>
      </w:r>
      <w:r w:rsidR="006E755C">
        <w:rPr>
          <w:rFonts w:ascii="Times New Roman" w:hAnsi="Times New Roman" w:cs="Times New Roman"/>
          <w:spacing w:val="-3"/>
          <w:sz w:val="24"/>
          <w:szCs w:val="24"/>
        </w:rPr>
        <w:t>3</w:t>
      </w:r>
      <w:r>
        <w:rPr>
          <w:rFonts w:ascii="Times New Roman" w:hAnsi="Times New Roman" w:cs="Times New Roman"/>
          <w:spacing w:val="-3"/>
          <w:sz w:val="24"/>
          <w:szCs w:val="24"/>
        </w:rPr>
        <w:t>. godinu.</w:t>
      </w:r>
    </w:p>
    <w:p w14:paraId="3565C9A0" w14:textId="13AC03B1" w:rsidR="0023016D" w:rsidRDefault="0023016D" w:rsidP="00C06AB6">
      <w:pPr>
        <w:tabs>
          <w:tab w:val="left" w:pos="-720"/>
          <w:tab w:val="left" w:pos="8115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Rashodi 323 su </w:t>
      </w:r>
      <w:r w:rsidR="006E755C">
        <w:rPr>
          <w:rFonts w:ascii="Times New Roman" w:hAnsi="Times New Roman" w:cs="Times New Roman"/>
          <w:spacing w:val="-3"/>
          <w:sz w:val="24"/>
          <w:szCs w:val="24"/>
        </w:rPr>
        <w:t xml:space="preserve"> također smanjen za</w:t>
      </w:r>
      <w:r w:rsidR="00F86C74">
        <w:rPr>
          <w:rFonts w:ascii="Times New Roman" w:hAnsi="Times New Roman" w:cs="Times New Roman"/>
          <w:spacing w:val="-3"/>
          <w:sz w:val="24"/>
          <w:szCs w:val="24"/>
        </w:rPr>
        <w:t xml:space="preserve"> 13,2</w:t>
      </w:r>
      <w:r w:rsidR="006E755C">
        <w:rPr>
          <w:rFonts w:ascii="Times New Roman" w:hAnsi="Times New Roman" w:cs="Times New Roman"/>
          <w:spacing w:val="-3"/>
          <w:sz w:val="24"/>
          <w:szCs w:val="24"/>
        </w:rPr>
        <w:t xml:space="preserve"> % u odnosu na promatrani period u 2023. godini</w:t>
      </w:r>
    </w:p>
    <w:p w14:paraId="5FA790FA" w14:textId="77777777" w:rsidR="0023016D" w:rsidRPr="0023016D" w:rsidRDefault="0023016D" w:rsidP="00C06AB6">
      <w:pPr>
        <w:tabs>
          <w:tab w:val="left" w:pos="-720"/>
          <w:tab w:val="left" w:pos="8115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6941D573" w14:textId="20835023" w:rsidR="009240F3" w:rsidRPr="0023016D" w:rsidRDefault="00FD1614" w:rsidP="00C06AB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23016D">
        <w:rPr>
          <w:rFonts w:ascii="Times New Roman" w:hAnsi="Times New Roman" w:cs="Times New Roman"/>
          <w:spacing w:val="-3"/>
          <w:sz w:val="24"/>
          <w:szCs w:val="24"/>
        </w:rPr>
        <w:t xml:space="preserve">Na kontu 329 </w:t>
      </w:r>
      <w:r w:rsidR="00B91793" w:rsidRPr="0023016D">
        <w:rPr>
          <w:rFonts w:ascii="Times New Roman" w:hAnsi="Times New Roman" w:cs="Times New Roman"/>
          <w:spacing w:val="-3"/>
          <w:sz w:val="24"/>
          <w:szCs w:val="24"/>
        </w:rPr>
        <w:t xml:space="preserve">Ostali nespomenuti rashodi poslovanja </w:t>
      </w:r>
      <w:r w:rsidR="0023016D" w:rsidRPr="0023016D">
        <w:rPr>
          <w:rFonts w:ascii="Times New Roman" w:hAnsi="Times New Roman" w:cs="Times New Roman"/>
          <w:spacing w:val="-3"/>
          <w:sz w:val="24"/>
          <w:szCs w:val="24"/>
        </w:rPr>
        <w:t xml:space="preserve">je povećanje za </w:t>
      </w:r>
      <w:r w:rsidR="00F86C74">
        <w:rPr>
          <w:rFonts w:ascii="Times New Roman" w:hAnsi="Times New Roman" w:cs="Times New Roman"/>
          <w:spacing w:val="-3"/>
          <w:sz w:val="24"/>
          <w:szCs w:val="24"/>
        </w:rPr>
        <w:t xml:space="preserve">28,9 </w:t>
      </w:r>
      <w:r w:rsidR="006E755C">
        <w:rPr>
          <w:rFonts w:ascii="Times New Roman" w:hAnsi="Times New Roman" w:cs="Times New Roman"/>
          <w:spacing w:val="-3"/>
          <w:sz w:val="24"/>
          <w:szCs w:val="24"/>
        </w:rPr>
        <w:t>%</w:t>
      </w:r>
      <w:r w:rsidR="0023016D" w:rsidRPr="0023016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E755C">
        <w:rPr>
          <w:rFonts w:ascii="Times New Roman" w:hAnsi="Times New Roman" w:cs="Times New Roman"/>
          <w:spacing w:val="-3"/>
          <w:sz w:val="24"/>
          <w:szCs w:val="24"/>
        </w:rPr>
        <w:t xml:space="preserve">radi povećanja </w:t>
      </w:r>
      <w:r w:rsidR="001E1C9C">
        <w:rPr>
          <w:rFonts w:ascii="Times New Roman" w:hAnsi="Times New Roman" w:cs="Times New Roman"/>
          <w:spacing w:val="-3"/>
          <w:sz w:val="24"/>
          <w:szCs w:val="24"/>
        </w:rPr>
        <w:t>određenih pristojbi i ostalih nespomenutih rashoda.</w:t>
      </w:r>
    </w:p>
    <w:p w14:paraId="72325D9D" w14:textId="113E4347" w:rsidR="00FD1614" w:rsidRDefault="00FD1614" w:rsidP="00C06AB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4357"/>
        <w:gridCol w:w="2254"/>
      </w:tblGrid>
      <w:tr w:rsidR="00FD1614" w14:paraId="16FDCEE8" w14:textId="77777777" w:rsidTr="00FD1614">
        <w:tc>
          <w:tcPr>
            <w:tcW w:w="1271" w:type="dxa"/>
          </w:tcPr>
          <w:p w14:paraId="5469FE14" w14:textId="72BC31DE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702D8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RASHOD </w:t>
            </w:r>
          </w:p>
        </w:tc>
        <w:tc>
          <w:tcPr>
            <w:tcW w:w="1134" w:type="dxa"/>
          </w:tcPr>
          <w:p w14:paraId="01453271" w14:textId="38D203D7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ŠIFRA</w:t>
            </w:r>
          </w:p>
        </w:tc>
        <w:tc>
          <w:tcPr>
            <w:tcW w:w="4357" w:type="dxa"/>
          </w:tcPr>
          <w:p w14:paraId="16E60A93" w14:textId="77777777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NAZIV</w:t>
            </w:r>
          </w:p>
          <w:p w14:paraId="56ACBF1D" w14:textId="5C17C4CE" w:rsidR="00585A2C" w:rsidRDefault="00585A2C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C2C9FDE" w14:textId="1029297D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IZNOS</w:t>
            </w:r>
          </w:p>
        </w:tc>
      </w:tr>
      <w:tr w:rsidR="00FD1614" w14:paraId="74E2B0ED" w14:textId="77777777" w:rsidTr="00FD1614">
        <w:tc>
          <w:tcPr>
            <w:tcW w:w="1271" w:type="dxa"/>
          </w:tcPr>
          <w:p w14:paraId="21F76A28" w14:textId="5FF7F282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2BB04C23" w14:textId="3AEAFC82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34</w:t>
            </w:r>
          </w:p>
        </w:tc>
        <w:tc>
          <w:tcPr>
            <w:tcW w:w="4357" w:type="dxa"/>
          </w:tcPr>
          <w:p w14:paraId="65E92414" w14:textId="77777777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FINANCIJSKI RASHODI</w:t>
            </w:r>
          </w:p>
          <w:p w14:paraId="256598C2" w14:textId="123066EC" w:rsidR="00585A2C" w:rsidRDefault="00585A2C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5A20D3D" w14:textId="052BA270" w:rsidR="00FD1614" w:rsidRDefault="003A024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12.485,46</w:t>
            </w:r>
            <w:r w:rsidR="00BB75C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</w:p>
        </w:tc>
      </w:tr>
      <w:tr w:rsidR="00FD1614" w14:paraId="0E9484CA" w14:textId="77777777" w:rsidTr="00FD1614">
        <w:tc>
          <w:tcPr>
            <w:tcW w:w="1271" w:type="dxa"/>
          </w:tcPr>
          <w:p w14:paraId="37AA7726" w14:textId="1B203587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21A9BACF" w14:textId="77125BC8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35</w:t>
            </w:r>
          </w:p>
        </w:tc>
        <w:tc>
          <w:tcPr>
            <w:tcW w:w="4357" w:type="dxa"/>
          </w:tcPr>
          <w:p w14:paraId="0FD0F38D" w14:textId="77777777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SUBVENCIJE</w:t>
            </w:r>
          </w:p>
          <w:p w14:paraId="07704E0D" w14:textId="3461323C" w:rsidR="00585A2C" w:rsidRDefault="00585A2C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A6EFAB2" w14:textId="3688459A" w:rsidR="00FD1614" w:rsidRDefault="003A024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1.674,53</w:t>
            </w:r>
            <w:r w:rsidR="00D904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</w:p>
        </w:tc>
      </w:tr>
      <w:tr w:rsidR="00FD1614" w14:paraId="48C5ACD0" w14:textId="77777777" w:rsidTr="00FD1614">
        <w:tc>
          <w:tcPr>
            <w:tcW w:w="1271" w:type="dxa"/>
          </w:tcPr>
          <w:p w14:paraId="45AD005F" w14:textId="6CD3DDE3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18F422B7" w14:textId="30F63D40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36</w:t>
            </w:r>
          </w:p>
        </w:tc>
        <w:tc>
          <w:tcPr>
            <w:tcW w:w="4357" w:type="dxa"/>
          </w:tcPr>
          <w:p w14:paraId="68E49707" w14:textId="2C4697E5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POMOĆI DANE U INOZEMSTVU I UNUTAR PRORAČUNA</w:t>
            </w:r>
          </w:p>
        </w:tc>
        <w:tc>
          <w:tcPr>
            <w:tcW w:w="2254" w:type="dxa"/>
          </w:tcPr>
          <w:p w14:paraId="2482CB80" w14:textId="390E5DD3" w:rsidR="00FD1614" w:rsidRDefault="003A024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354.722,27</w:t>
            </w:r>
            <w:r w:rsidR="00D9049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eur </w:t>
            </w:r>
          </w:p>
        </w:tc>
      </w:tr>
      <w:tr w:rsidR="00FD1614" w14:paraId="017D49B2" w14:textId="77777777" w:rsidTr="00FD1614">
        <w:tc>
          <w:tcPr>
            <w:tcW w:w="1271" w:type="dxa"/>
          </w:tcPr>
          <w:p w14:paraId="7C0FAF7D" w14:textId="477FC949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14:paraId="00CC45A0" w14:textId="6AA0432C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37</w:t>
            </w:r>
          </w:p>
        </w:tc>
        <w:tc>
          <w:tcPr>
            <w:tcW w:w="4357" w:type="dxa"/>
          </w:tcPr>
          <w:p w14:paraId="3797BE4D" w14:textId="60704EE7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NAKNADE GRAĐANIMA I KUĆANSTVIMA</w:t>
            </w:r>
          </w:p>
        </w:tc>
        <w:tc>
          <w:tcPr>
            <w:tcW w:w="2254" w:type="dxa"/>
          </w:tcPr>
          <w:p w14:paraId="536C6C22" w14:textId="078B2F8D" w:rsidR="00FD1614" w:rsidRDefault="003A024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665.759,88</w:t>
            </w:r>
            <w:r w:rsidR="00FB324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eur</w:t>
            </w:r>
          </w:p>
        </w:tc>
      </w:tr>
      <w:tr w:rsidR="00FD1614" w14:paraId="077ED946" w14:textId="77777777" w:rsidTr="00FD1614">
        <w:tc>
          <w:tcPr>
            <w:tcW w:w="1271" w:type="dxa"/>
          </w:tcPr>
          <w:p w14:paraId="53815CA5" w14:textId="77777777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CBF96A" w14:textId="0429908A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3721</w:t>
            </w:r>
          </w:p>
        </w:tc>
        <w:tc>
          <w:tcPr>
            <w:tcW w:w="4357" w:type="dxa"/>
          </w:tcPr>
          <w:p w14:paraId="5DDDCCFD" w14:textId="77777777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Naknade građanima u novcu</w:t>
            </w:r>
          </w:p>
          <w:p w14:paraId="402C1852" w14:textId="3592DAB9" w:rsidR="00585A2C" w:rsidRDefault="00585A2C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6ADE032" w14:textId="2B2FE5D1" w:rsidR="00FD1614" w:rsidRDefault="003A024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645.901,58</w:t>
            </w:r>
            <w:r w:rsidR="00FB324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eur </w:t>
            </w:r>
          </w:p>
        </w:tc>
      </w:tr>
      <w:tr w:rsidR="00FD1614" w14:paraId="404DFDE4" w14:textId="77777777" w:rsidTr="00FD1614">
        <w:tc>
          <w:tcPr>
            <w:tcW w:w="1271" w:type="dxa"/>
          </w:tcPr>
          <w:p w14:paraId="57FF468D" w14:textId="77777777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4276C5" w14:textId="5819B84B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3722</w:t>
            </w:r>
          </w:p>
        </w:tc>
        <w:tc>
          <w:tcPr>
            <w:tcW w:w="4357" w:type="dxa"/>
          </w:tcPr>
          <w:p w14:paraId="2C89F7B5" w14:textId="77777777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Naknade građanima u naravi</w:t>
            </w:r>
          </w:p>
          <w:p w14:paraId="4BD364D1" w14:textId="210DE153" w:rsidR="00585A2C" w:rsidRDefault="00585A2C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7CF8C82" w14:textId="6251A17D" w:rsidR="00FD1614" w:rsidRDefault="003708E2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3A02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19.858,30</w:t>
            </w:r>
            <w:r w:rsidR="00FB324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eur </w:t>
            </w:r>
          </w:p>
        </w:tc>
      </w:tr>
      <w:tr w:rsidR="00FD1614" w14:paraId="3CD40F8D" w14:textId="77777777" w:rsidTr="00FD1614">
        <w:tc>
          <w:tcPr>
            <w:tcW w:w="1271" w:type="dxa"/>
          </w:tcPr>
          <w:p w14:paraId="31C3057A" w14:textId="7BC5BF7C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14:paraId="21B5F1BD" w14:textId="5469302F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38</w:t>
            </w:r>
          </w:p>
        </w:tc>
        <w:tc>
          <w:tcPr>
            <w:tcW w:w="4357" w:type="dxa"/>
          </w:tcPr>
          <w:p w14:paraId="02C32E9D" w14:textId="77777777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OSTALI RASHODI</w:t>
            </w:r>
          </w:p>
          <w:p w14:paraId="5C07A006" w14:textId="43F0AA54" w:rsidR="00585A2C" w:rsidRDefault="00585A2C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B92E125" w14:textId="159879EC" w:rsidR="00FD1614" w:rsidRDefault="003708E2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3A02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258.860,18</w:t>
            </w:r>
            <w:r w:rsidR="00FB324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eur </w:t>
            </w:r>
          </w:p>
        </w:tc>
      </w:tr>
      <w:tr w:rsidR="00FD1614" w14:paraId="1761F98B" w14:textId="77777777" w:rsidTr="00FD1614">
        <w:tc>
          <w:tcPr>
            <w:tcW w:w="1271" w:type="dxa"/>
          </w:tcPr>
          <w:p w14:paraId="444E3DF8" w14:textId="77777777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AC2EE2" w14:textId="58D50BF6" w:rsidR="00FD1614" w:rsidRDefault="00FD161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381</w:t>
            </w:r>
          </w:p>
        </w:tc>
        <w:tc>
          <w:tcPr>
            <w:tcW w:w="4357" w:type="dxa"/>
          </w:tcPr>
          <w:p w14:paraId="6C6896CA" w14:textId="77777777" w:rsidR="00FD1614" w:rsidRDefault="00585A2C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Tekuće donacije</w:t>
            </w:r>
          </w:p>
          <w:p w14:paraId="508F5B22" w14:textId="14DFE533" w:rsidR="00585A2C" w:rsidRDefault="00585A2C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6A808AF" w14:textId="35C96B42" w:rsidR="00FD1614" w:rsidRDefault="003A024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196.944,96</w:t>
            </w:r>
            <w:r w:rsidR="00FB324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eur </w:t>
            </w:r>
          </w:p>
        </w:tc>
      </w:tr>
      <w:tr w:rsidR="003708E2" w14:paraId="74D15330" w14:textId="77777777" w:rsidTr="00FD1614">
        <w:tc>
          <w:tcPr>
            <w:tcW w:w="1271" w:type="dxa"/>
          </w:tcPr>
          <w:p w14:paraId="3FDDDB4A" w14:textId="77777777" w:rsidR="003708E2" w:rsidRDefault="003708E2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327442" w14:textId="6543B96B" w:rsidR="003708E2" w:rsidRDefault="003708E2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382</w:t>
            </w:r>
          </w:p>
        </w:tc>
        <w:tc>
          <w:tcPr>
            <w:tcW w:w="4357" w:type="dxa"/>
          </w:tcPr>
          <w:p w14:paraId="170CE27F" w14:textId="77777777" w:rsidR="003708E2" w:rsidRDefault="003708E2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Kapitalne donacije </w:t>
            </w:r>
          </w:p>
          <w:p w14:paraId="53A2E1AA" w14:textId="6EEE0C99" w:rsidR="003708E2" w:rsidRDefault="003708E2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AB820DC" w14:textId="4B07832F" w:rsidR="003708E2" w:rsidRDefault="003A0244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52.804,83</w:t>
            </w:r>
            <w:r w:rsidR="00FB324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eur </w:t>
            </w:r>
          </w:p>
        </w:tc>
      </w:tr>
      <w:tr w:rsidR="00585A2C" w14:paraId="0C1F83DF" w14:textId="77777777" w:rsidTr="00FD1614">
        <w:tc>
          <w:tcPr>
            <w:tcW w:w="1271" w:type="dxa"/>
          </w:tcPr>
          <w:p w14:paraId="7ECFBDA6" w14:textId="77777777" w:rsidR="00585A2C" w:rsidRDefault="00585A2C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AB82D8" w14:textId="182D0A86" w:rsidR="00585A2C" w:rsidRDefault="00585A2C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383</w:t>
            </w:r>
          </w:p>
        </w:tc>
        <w:tc>
          <w:tcPr>
            <w:tcW w:w="4357" w:type="dxa"/>
          </w:tcPr>
          <w:p w14:paraId="23DB6FEA" w14:textId="77777777" w:rsidR="00585A2C" w:rsidRDefault="00585A2C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Kazne, penali naknade šteta </w:t>
            </w:r>
          </w:p>
          <w:p w14:paraId="08C73D90" w14:textId="77777777" w:rsidR="00585A2C" w:rsidRDefault="00585A2C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E916D6B" w14:textId="2F184483" w:rsidR="00585A2C" w:rsidRDefault="00FB324C" w:rsidP="00FD1614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B324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9.110,39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3708E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eur </w:t>
            </w:r>
          </w:p>
        </w:tc>
      </w:tr>
    </w:tbl>
    <w:p w14:paraId="414503D3" w14:textId="77777777" w:rsidR="009240F3" w:rsidRPr="00C22D2C" w:rsidRDefault="009240F3" w:rsidP="00C06AB6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4F1B4FAB" w14:textId="63B968D1" w:rsidR="00ED59FD" w:rsidRPr="001D446D" w:rsidRDefault="00ED59FD" w:rsidP="00ED59FD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color w:val="FF0000"/>
          <w:spacing w:val="-3"/>
          <w:sz w:val="24"/>
          <w:szCs w:val="24"/>
        </w:rPr>
      </w:pPr>
    </w:p>
    <w:p w14:paraId="02563C3C" w14:textId="28DB296E" w:rsidR="00F622D3" w:rsidRDefault="00FD1614" w:rsidP="00F622D3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</w:rPr>
      </w:pPr>
      <w:r w:rsidRPr="00F622D3">
        <w:rPr>
          <w:rFonts w:ascii="Times New Roman" w:hAnsi="Times New Roman" w:cs="Times New Roman"/>
          <w:spacing w:val="-3"/>
          <w:sz w:val="24"/>
          <w:szCs w:val="24"/>
        </w:rPr>
        <w:t>Konto</w:t>
      </w:r>
      <w:r w:rsidR="00B85FF4" w:rsidRPr="00F622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622D3">
        <w:rPr>
          <w:rFonts w:ascii="Times New Roman" w:hAnsi="Times New Roman" w:cs="Times New Roman"/>
          <w:spacing w:val="-3"/>
          <w:sz w:val="24"/>
          <w:szCs w:val="24"/>
        </w:rPr>
        <w:t>37 Naknade građanima i kućanstvima je</w:t>
      </w:r>
      <w:r w:rsidR="00F622D3" w:rsidRPr="00F622D3">
        <w:rPr>
          <w:rFonts w:ascii="Times New Roman" w:hAnsi="Times New Roman" w:cs="Times New Roman"/>
          <w:spacing w:val="-3"/>
          <w:sz w:val="24"/>
          <w:szCs w:val="24"/>
        </w:rPr>
        <w:t xml:space="preserve"> povećanje za </w:t>
      </w:r>
      <w:r w:rsidR="00676A5D">
        <w:rPr>
          <w:rFonts w:ascii="Times New Roman" w:hAnsi="Times New Roman" w:cs="Times New Roman"/>
          <w:spacing w:val="-3"/>
          <w:sz w:val="24"/>
          <w:szCs w:val="24"/>
        </w:rPr>
        <w:t>528,7</w:t>
      </w:r>
      <w:r w:rsidR="00F622D3" w:rsidRPr="00F622D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36DE8" w:rsidRPr="00F622D3">
        <w:rPr>
          <w:rFonts w:ascii="Times New Roman" w:hAnsi="Times New Roman" w:cs="Times New Roman"/>
          <w:spacing w:val="-3"/>
          <w:sz w:val="24"/>
          <w:szCs w:val="24"/>
        </w:rPr>
        <w:t xml:space="preserve"> % u odnosu na </w:t>
      </w:r>
      <w:r w:rsidR="00FB324C">
        <w:rPr>
          <w:rFonts w:ascii="Times New Roman" w:hAnsi="Times New Roman" w:cs="Times New Roman"/>
          <w:spacing w:val="-3"/>
          <w:sz w:val="24"/>
          <w:szCs w:val="24"/>
        </w:rPr>
        <w:t xml:space="preserve">promatrano razdoblje u 2023. godini </w:t>
      </w:r>
      <w:r w:rsidR="00F622D3" w:rsidRPr="00F622D3">
        <w:rPr>
          <w:rFonts w:ascii="Times New Roman" w:hAnsi="Times New Roman" w:cs="Times New Roman"/>
          <w:spacing w:val="-3"/>
          <w:sz w:val="24"/>
          <w:szCs w:val="24"/>
        </w:rPr>
        <w:t>iz razloga dodjele sredstva za saniranje posljedica od olujnog nevremena na obiteljskim objektima.</w:t>
      </w:r>
      <w:r w:rsidR="00F622D3" w:rsidRPr="00F622D3">
        <w:rPr>
          <w:rFonts w:ascii="Times New Roman" w:hAnsi="Times New Roman" w:cs="Times New Roman"/>
          <w:sz w:val="24"/>
          <w:szCs w:val="24"/>
        </w:rPr>
        <w:t xml:space="preserve"> Sredstva  su osigurana putem Odluke Vlade RH i dodijeljena Županiji Vukovarsko-srijemskoj , Županija je sredstva prosljeđivala Grada Otoka koji je sukladno pregledanoj dokumentaciji i propisanim uvjetima plaćao troškove sanacije obiteljskih objekata</w:t>
      </w:r>
      <w:r w:rsidR="00676A5D">
        <w:rPr>
          <w:rFonts w:ascii="Times New Roman" w:hAnsi="Times New Roman" w:cs="Times New Roman"/>
          <w:sz w:val="24"/>
          <w:szCs w:val="24"/>
        </w:rPr>
        <w:t>, a dio troškova sanacije je Grad Otok preuzeo na sebe putem sklopljenih nagodbi s dobavljačima građevinskog materijala</w:t>
      </w:r>
      <w:r w:rsidR="00F622D3" w:rsidRPr="00F622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B05D2A" w14:textId="79B1E5B6" w:rsidR="00036DE8" w:rsidRPr="00FB324C" w:rsidRDefault="00F622D3" w:rsidP="00FB324C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Također uslijed olujnog nevremena kao pomoć građanima sufinanciraju im se dodatni troškovi stanovanja .</w:t>
      </w:r>
    </w:p>
    <w:p w14:paraId="4BDFC77F" w14:textId="62F51FB6" w:rsidR="00623FB7" w:rsidRPr="001D446D" w:rsidRDefault="00623FB7" w:rsidP="00036DE8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color w:val="FF0000"/>
          <w:spacing w:val="-3"/>
          <w:sz w:val="24"/>
          <w:szCs w:val="24"/>
        </w:rPr>
      </w:pPr>
    </w:p>
    <w:p w14:paraId="24817650" w14:textId="77777777" w:rsidR="00935E65" w:rsidRPr="00C22D2C" w:rsidRDefault="00935E65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15A4A4B8" w14:textId="2BD0A401" w:rsidR="000F4981" w:rsidRPr="00676A5D" w:rsidRDefault="00935E65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22D2C">
        <w:rPr>
          <w:rFonts w:ascii="Times New Roman" w:hAnsi="Times New Roman" w:cs="Times New Roman"/>
          <w:b/>
          <w:bCs/>
          <w:spacing w:val="-3"/>
          <w:sz w:val="24"/>
          <w:szCs w:val="24"/>
        </w:rPr>
        <w:t>4      RASH. Z</w:t>
      </w:r>
      <w:r w:rsidR="00A21D34" w:rsidRPr="00C22D2C">
        <w:rPr>
          <w:rFonts w:ascii="Times New Roman" w:hAnsi="Times New Roman" w:cs="Times New Roman"/>
          <w:b/>
          <w:bCs/>
          <w:spacing w:val="-3"/>
          <w:sz w:val="24"/>
          <w:szCs w:val="24"/>
        </w:rPr>
        <w:t>A NABAVU NEFINANC. IMOVINE ....</w:t>
      </w:r>
      <w:r w:rsidR="003A2904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.......  </w:t>
      </w:r>
      <w:r w:rsidR="001A2F3A" w:rsidRPr="00676A5D">
        <w:rPr>
          <w:rFonts w:ascii="Times New Roman" w:hAnsi="Times New Roman" w:cs="Times New Roman"/>
          <w:spacing w:val="-3"/>
          <w:sz w:val="24"/>
          <w:szCs w:val="24"/>
        </w:rPr>
        <w:t>1</w:t>
      </w:r>
      <w:r w:rsidR="00676A5D" w:rsidRPr="00676A5D">
        <w:rPr>
          <w:rFonts w:ascii="Times New Roman" w:hAnsi="Times New Roman" w:cs="Times New Roman"/>
          <w:spacing w:val="-3"/>
          <w:sz w:val="24"/>
          <w:szCs w:val="24"/>
        </w:rPr>
        <w:t>.047.412,25</w:t>
      </w:r>
      <w:r w:rsidR="001D446D" w:rsidRPr="00676A5D">
        <w:rPr>
          <w:rFonts w:ascii="Times New Roman" w:hAnsi="Times New Roman" w:cs="Times New Roman"/>
          <w:spacing w:val="-3"/>
          <w:sz w:val="24"/>
          <w:szCs w:val="24"/>
        </w:rPr>
        <w:t xml:space="preserve">  eur</w:t>
      </w:r>
      <w:r w:rsidR="00676A5D" w:rsidRPr="00676A5D">
        <w:rPr>
          <w:rFonts w:ascii="Times New Roman" w:hAnsi="Times New Roman" w:cs="Times New Roman"/>
          <w:spacing w:val="-3"/>
          <w:sz w:val="24"/>
          <w:szCs w:val="24"/>
        </w:rPr>
        <w:t xml:space="preserve"> što je za 395,9 % više u odnosu na promatrano razdoblje 2023. godien</w:t>
      </w:r>
    </w:p>
    <w:p w14:paraId="684FEF86" w14:textId="0BFF64D7" w:rsidR="007661F0" w:rsidRDefault="007661F0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4357"/>
        <w:gridCol w:w="2254"/>
      </w:tblGrid>
      <w:tr w:rsidR="00585A2C" w14:paraId="36EC46A0" w14:textId="77777777" w:rsidTr="00585A2C">
        <w:tc>
          <w:tcPr>
            <w:tcW w:w="1271" w:type="dxa"/>
          </w:tcPr>
          <w:p w14:paraId="7FFAF51B" w14:textId="5653B9F8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bookmarkStart w:id="2" w:name="_Hlk127186373"/>
            <w:r w:rsidRPr="005702D8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RASHOD </w:t>
            </w:r>
          </w:p>
        </w:tc>
        <w:tc>
          <w:tcPr>
            <w:tcW w:w="1134" w:type="dxa"/>
          </w:tcPr>
          <w:p w14:paraId="599A042B" w14:textId="651243A5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ŠIFRA</w:t>
            </w:r>
          </w:p>
        </w:tc>
        <w:tc>
          <w:tcPr>
            <w:tcW w:w="4357" w:type="dxa"/>
          </w:tcPr>
          <w:p w14:paraId="08BA0802" w14:textId="77777777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NAZIV</w:t>
            </w:r>
          </w:p>
          <w:p w14:paraId="049ECD1A" w14:textId="77777777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B2F0C00" w14:textId="63D1D9E4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IZNOS</w:t>
            </w:r>
          </w:p>
        </w:tc>
      </w:tr>
      <w:tr w:rsidR="00585A2C" w14:paraId="36303C17" w14:textId="77777777" w:rsidTr="00585A2C">
        <w:tc>
          <w:tcPr>
            <w:tcW w:w="1271" w:type="dxa"/>
          </w:tcPr>
          <w:p w14:paraId="215E2DCF" w14:textId="470390FE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14:paraId="35103531" w14:textId="600EC932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41</w:t>
            </w:r>
          </w:p>
        </w:tc>
        <w:tc>
          <w:tcPr>
            <w:tcW w:w="4357" w:type="dxa"/>
          </w:tcPr>
          <w:p w14:paraId="49D56E38" w14:textId="44A6F3D8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RASHODI ZA NABAVU NEPROIZVEDENE DUGOTRAJNE IMOVINE</w:t>
            </w:r>
          </w:p>
        </w:tc>
        <w:tc>
          <w:tcPr>
            <w:tcW w:w="2254" w:type="dxa"/>
          </w:tcPr>
          <w:p w14:paraId="1BF236E2" w14:textId="10E2A40A" w:rsidR="00585A2C" w:rsidRDefault="001D446D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0,00</w:t>
            </w:r>
          </w:p>
        </w:tc>
      </w:tr>
      <w:tr w:rsidR="00585A2C" w14:paraId="71EF5A90" w14:textId="77777777" w:rsidTr="00585A2C">
        <w:tc>
          <w:tcPr>
            <w:tcW w:w="1271" w:type="dxa"/>
          </w:tcPr>
          <w:p w14:paraId="0F9D477F" w14:textId="5B8166D4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14:paraId="1FCC8EB5" w14:textId="18D47029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42</w:t>
            </w:r>
          </w:p>
        </w:tc>
        <w:tc>
          <w:tcPr>
            <w:tcW w:w="4357" w:type="dxa"/>
          </w:tcPr>
          <w:p w14:paraId="058B78BE" w14:textId="12F1C4CF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RASHODI ZA NABAVU PROIZVEDENE DUGOTRAJNE IMOVINE</w:t>
            </w:r>
          </w:p>
        </w:tc>
        <w:tc>
          <w:tcPr>
            <w:tcW w:w="2254" w:type="dxa"/>
          </w:tcPr>
          <w:p w14:paraId="52A3D356" w14:textId="192CC50C" w:rsidR="00585A2C" w:rsidRDefault="00676A5D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1.019.035,62</w:t>
            </w:r>
            <w:r w:rsidR="001A2F3A" w:rsidRPr="001A2F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</w:t>
            </w:r>
            <w:r w:rsidR="001D44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eur</w:t>
            </w:r>
          </w:p>
        </w:tc>
      </w:tr>
      <w:bookmarkEnd w:id="2"/>
      <w:tr w:rsidR="00585A2C" w14:paraId="0030F07F" w14:textId="77777777" w:rsidTr="00585A2C">
        <w:tc>
          <w:tcPr>
            <w:tcW w:w="1271" w:type="dxa"/>
          </w:tcPr>
          <w:p w14:paraId="2DC87135" w14:textId="77777777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ABBF37" w14:textId="63FF2C6F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421</w:t>
            </w:r>
          </w:p>
        </w:tc>
        <w:tc>
          <w:tcPr>
            <w:tcW w:w="4357" w:type="dxa"/>
          </w:tcPr>
          <w:p w14:paraId="0CF19A04" w14:textId="77777777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Građevinski objekti</w:t>
            </w:r>
          </w:p>
          <w:p w14:paraId="40D38D54" w14:textId="6AE92306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EE19C2C" w14:textId="69D59C4B" w:rsidR="00585A2C" w:rsidRDefault="001A2F3A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676A5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938.262,17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  </w:t>
            </w:r>
            <w:r w:rsidR="001D44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eur</w:t>
            </w:r>
          </w:p>
        </w:tc>
      </w:tr>
      <w:tr w:rsidR="00585A2C" w14:paraId="37500BC5" w14:textId="77777777" w:rsidTr="00585A2C">
        <w:tc>
          <w:tcPr>
            <w:tcW w:w="1271" w:type="dxa"/>
          </w:tcPr>
          <w:p w14:paraId="4DEEF39C" w14:textId="77777777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0481BC" w14:textId="2614F461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422</w:t>
            </w:r>
          </w:p>
        </w:tc>
        <w:tc>
          <w:tcPr>
            <w:tcW w:w="4357" w:type="dxa"/>
          </w:tcPr>
          <w:p w14:paraId="46ACB6AF" w14:textId="77777777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Postrojenja i oprema</w:t>
            </w:r>
          </w:p>
          <w:p w14:paraId="3EF1EFE0" w14:textId="7CE3B53C" w:rsidR="00585A2C" w:rsidRDefault="00585A2C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28C3166" w14:textId="4F329B67" w:rsidR="00585A2C" w:rsidRDefault="00676A5D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80.465,59</w:t>
            </w:r>
            <w:r w:rsidR="001D44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eur </w:t>
            </w:r>
          </w:p>
        </w:tc>
      </w:tr>
      <w:tr w:rsidR="001D446D" w14:paraId="6B987B52" w14:textId="77777777" w:rsidTr="00585A2C">
        <w:tc>
          <w:tcPr>
            <w:tcW w:w="1271" w:type="dxa"/>
          </w:tcPr>
          <w:p w14:paraId="459FCB01" w14:textId="024ACD71" w:rsidR="001D446D" w:rsidRDefault="001D446D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14:paraId="1E3BD250" w14:textId="5401FBD8" w:rsidR="001D446D" w:rsidRDefault="001D446D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45</w:t>
            </w:r>
          </w:p>
        </w:tc>
        <w:tc>
          <w:tcPr>
            <w:tcW w:w="4357" w:type="dxa"/>
          </w:tcPr>
          <w:p w14:paraId="77FFFE95" w14:textId="0150B4A3" w:rsidR="001D446D" w:rsidRDefault="001D446D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Rashodi za dodatna ulaganja na nefinancijskoj imovini </w:t>
            </w:r>
          </w:p>
        </w:tc>
        <w:tc>
          <w:tcPr>
            <w:tcW w:w="2254" w:type="dxa"/>
          </w:tcPr>
          <w:p w14:paraId="32D68AD2" w14:textId="686CE98A" w:rsidR="001D446D" w:rsidRDefault="00676A5D" w:rsidP="00585A2C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28.376,63</w:t>
            </w:r>
            <w:r w:rsidR="001D446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eur </w:t>
            </w:r>
          </w:p>
        </w:tc>
      </w:tr>
    </w:tbl>
    <w:p w14:paraId="5FCC32C4" w14:textId="37C47EEB" w:rsidR="00585A2C" w:rsidRDefault="00585A2C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4CE92D94" w14:textId="17D2F845" w:rsidR="004D10B2" w:rsidRPr="001D446D" w:rsidRDefault="004D10B2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color w:val="FF0000"/>
          <w:spacing w:val="-3"/>
          <w:sz w:val="24"/>
          <w:szCs w:val="24"/>
        </w:rPr>
      </w:pPr>
    </w:p>
    <w:p w14:paraId="76E67C06" w14:textId="76DB4F6E" w:rsidR="004C7335" w:rsidRDefault="004C7335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4C7335">
        <w:rPr>
          <w:rFonts w:ascii="Times New Roman" w:hAnsi="Times New Roman" w:cs="Times New Roman"/>
          <w:spacing w:val="-3"/>
          <w:sz w:val="24"/>
          <w:szCs w:val="24"/>
        </w:rPr>
        <w:t xml:space="preserve">U razredu 4 je </w:t>
      </w:r>
      <w:r w:rsidR="001A2F3A">
        <w:rPr>
          <w:rFonts w:ascii="Times New Roman" w:hAnsi="Times New Roman" w:cs="Times New Roman"/>
          <w:spacing w:val="-3"/>
          <w:sz w:val="24"/>
          <w:szCs w:val="24"/>
        </w:rPr>
        <w:t xml:space="preserve">za </w:t>
      </w:r>
      <w:r w:rsidR="00091EC9">
        <w:rPr>
          <w:rFonts w:ascii="Times New Roman" w:hAnsi="Times New Roman" w:cs="Times New Roman"/>
          <w:spacing w:val="-3"/>
          <w:sz w:val="24"/>
          <w:szCs w:val="24"/>
        </w:rPr>
        <w:t>395,9</w:t>
      </w:r>
      <w:r w:rsidR="001A2F3A">
        <w:rPr>
          <w:rFonts w:ascii="Times New Roman" w:hAnsi="Times New Roman" w:cs="Times New Roman"/>
          <w:spacing w:val="-3"/>
          <w:sz w:val="24"/>
          <w:szCs w:val="24"/>
        </w:rPr>
        <w:t xml:space="preserve"> % veći u odnosu na promatrani period 2023. godine radi</w:t>
      </w:r>
      <w:r w:rsidR="00091EC9">
        <w:rPr>
          <w:rFonts w:ascii="Times New Roman" w:hAnsi="Times New Roman" w:cs="Times New Roman"/>
          <w:spacing w:val="-3"/>
          <w:sz w:val="24"/>
          <w:szCs w:val="24"/>
        </w:rPr>
        <w:t xml:space="preserve"> izuzetno velikih </w:t>
      </w:r>
      <w:r w:rsidR="001A2F3A">
        <w:rPr>
          <w:rFonts w:ascii="Times New Roman" w:hAnsi="Times New Roman" w:cs="Times New Roman"/>
          <w:spacing w:val="-3"/>
          <w:sz w:val="24"/>
          <w:szCs w:val="24"/>
        </w:rPr>
        <w:t xml:space="preserve"> investicija </w:t>
      </w:r>
      <w:r w:rsidR="00091EC9">
        <w:rPr>
          <w:rFonts w:ascii="Times New Roman" w:hAnsi="Times New Roman" w:cs="Times New Roman"/>
          <w:spacing w:val="-3"/>
          <w:sz w:val="24"/>
          <w:szCs w:val="24"/>
        </w:rPr>
        <w:t xml:space="preserve">u komunalnu infrastrukturu </w:t>
      </w:r>
      <w:r w:rsidR="001A2F3A">
        <w:rPr>
          <w:rFonts w:ascii="Times New Roman" w:hAnsi="Times New Roman" w:cs="Times New Roman"/>
          <w:spacing w:val="-3"/>
          <w:sz w:val="24"/>
          <w:szCs w:val="24"/>
        </w:rPr>
        <w:t>koje se fina</w:t>
      </w:r>
      <w:r w:rsidR="0057710B">
        <w:rPr>
          <w:rFonts w:ascii="Times New Roman" w:hAnsi="Times New Roman" w:cs="Times New Roman"/>
          <w:spacing w:val="-3"/>
          <w:sz w:val="24"/>
          <w:szCs w:val="24"/>
        </w:rPr>
        <w:t>n</w:t>
      </w:r>
      <w:r w:rsidR="001A2F3A">
        <w:rPr>
          <w:rFonts w:ascii="Times New Roman" w:hAnsi="Times New Roman" w:cs="Times New Roman"/>
          <w:spacing w:val="-3"/>
          <w:sz w:val="24"/>
          <w:szCs w:val="24"/>
        </w:rPr>
        <w:t xml:space="preserve">ciraju iz </w:t>
      </w:r>
      <w:r w:rsidR="00091EC9">
        <w:rPr>
          <w:rFonts w:ascii="Times New Roman" w:hAnsi="Times New Roman" w:cs="Times New Roman"/>
          <w:spacing w:val="-3"/>
          <w:sz w:val="24"/>
          <w:szCs w:val="24"/>
        </w:rPr>
        <w:t xml:space="preserve">više ostvarenih prihoda </w:t>
      </w:r>
      <w:r w:rsidR="001A2F3A">
        <w:rPr>
          <w:rFonts w:ascii="Times New Roman" w:hAnsi="Times New Roman" w:cs="Times New Roman"/>
          <w:spacing w:val="-3"/>
          <w:sz w:val="24"/>
          <w:szCs w:val="24"/>
        </w:rPr>
        <w:t>sredstava šumskog doprinosa</w:t>
      </w:r>
      <w:r w:rsidR="0057710B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019777D3" w14:textId="77777777" w:rsidR="0057710B" w:rsidRPr="003F2941" w:rsidRDefault="0057710B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color w:val="FF0000"/>
          <w:spacing w:val="-3"/>
          <w:sz w:val="24"/>
          <w:szCs w:val="24"/>
        </w:rPr>
      </w:pPr>
    </w:p>
    <w:p w14:paraId="7B2015D1" w14:textId="0BD99C69" w:rsidR="0095524A" w:rsidRDefault="00AC22B3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C22B3">
        <w:rPr>
          <w:rFonts w:ascii="Times New Roman" w:hAnsi="Times New Roman" w:cs="Times New Roman"/>
          <w:b/>
          <w:bCs/>
          <w:spacing w:val="-3"/>
          <w:sz w:val="24"/>
          <w:szCs w:val="24"/>
        </w:rPr>
        <w:t>5 IZDACI ZA FINACIJSKU IMOVINU ………….</w:t>
      </w:r>
      <w:r w:rsidR="0057710B">
        <w:rPr>
          <w:rFonts w:ascii="Times New Roman" w:hAnsi="Times New Roman" w:cs="Times New Roman"/>
          <w:b/>
          <w:bCs/>
          <w:spacing w:val="-3"/>
          <w:sz w:val="24"/>
          <w:szCs w:val="24"/>
        </w:rPr>
        <w:t>250.000,00</w:t>
      </w:r>
      <w:r w:rsidR="008203E6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eur </w:t>
      </w:r>
    </w:p>
    <w:p w14:paraId="71780D90" w14:textId="77777777" w:rsidR="00AC22B3" w:rsidRPr="00AC22B3" w:rsidRDefault="00AC22B3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bCs/>
          <w:color w:val="FF0000"/>
          <w:spacing w:val="-3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4357"/>
        <w:gridCol w:w="2254"/>
      </w:tblGrid>
      <w:tr w:rsidR="00AC22B3" w14:paraId="6E187A16" w14:textId="77777777" w:rsidTr="00C8490A">
        <w:tc>
          <w:tcPr>
            <w:tcW w:w="1271" w:type="dxa"/>
          </w:tcPr>
          <w:p w14:paraId="04C12532" w14:textId="77777777" w:rsidR="00AC22B3" w:rsidRDefault="00AC22B3" w:rsidP="00C8490A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5702D8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RASHOD </w:t>
            </w:r>
          </w:p>
        </w:tc>
        <w:tc>
          <w:tcPr>
            <w:tcW w:w="1134" w:type="dxa"/>
          </w:tcPr>
          <w:p w14:paraId="00BCB35A" w14:textId="77777777" w:rsidR="00AC22B3" w:rsidRDefault="00AC22B3" w:rsidP="00C8490A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ŠIFRA</w:t>
            </w:r>
          </w:p>
        </w:tc>
        <w:tc>
          <w:tcPr>
            <w:tcW w:w="4357" w:type="dxa"/>
          </w:tcPr>
          <w:p w14:paraId="62394269" w14:textId="77777777" w:rsidR="00AC22B3" w:rsidRDefault="00AC22B3" w:rsidP="00C8490A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NAZIV</w:t>
            </w:r>
          </w:p>
          <w:p w14:paraId="49B59142" w14:textId="77777777" w:rsidR="00AC22B3" w:rsidRDefault="00AC22B3" w:rsidP="00C8490A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592717C" w14:textId="77777777" w:rsidR="00AC22B3" w:rsidRDefault="00AC22B3" w:rsidP="00C8490A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IZNOS</w:t>
            </w:r>
          </w:p>
        </w:tc>
      </w:tr>
      <w:tr w:rsidR="00AC22B3" w14:paraId="594DB4CF" w14:textId="77777777" w:rsidTr="00C8490A">
        <w:tc>
          <w:tcPr>
            <w:tcW w:w="1271" w:type="dxa"/>
          </w:tcPr>
          <w:p w14:paraId="3C10883E" w14:textId="60947026" w:rsidR="00AC22B3" w:rsidRDefault="00AC22B3" w:rsidP="00C8490A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14:paraId="61477BE0" w14:textId="749A70AD" w:rsidR="00AC22B3" w:rsidRDefault="00AC22B3" w:rsidP="00C8490A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54</w:t>
            </w:r>
          </w:p>
        </w:tc>
        <w:tc>
          <w:tcPr>
            <w:tcW w:w="4357" w:type="dxa"/>
          </w:tcPr>
          <w:p w14:paraId="0E6839E9" w14:textId="631B8300" w:rsidR="00AC22B3" w:rsidRDefault="00AC22B3" w:rsidP="00C8490A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IZDACI ZA OTPLATU GLAVNICA PRIMLJENIH KREDITA I ZAJMOVA</w:t>
            </w:r>
          </w:p>
        </w:tc>
        <w:tc>
          <w:tcPr>
            <w:tcW w:w="2254" w:type="dxa"/>
          </w:tcPr>
          <w:p w14:paraId="4F826AF2" w14:textId="4C25F2DC" w:rsidR="00AC22B3" w:rsidRDefault="0057710B" w:rsidP="00C8490A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250.000,00</w:t>
            </w:r>
            <w:r w:rsidR="008203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eur </w:t>
            </w:r>
          </w:p>
        </w:tc>
      </w:tr>
      <w:tr w:rsidR="00AC22B3" w14:paraId="5B405D92" w14:textId="77777777" w:rsidTr="00C8490A">
        <w:tc>
          <w:tcPr>
            <w:tcW w:w="1271" w:type="dxa"/>
          </w:tcPr>
          <w:p w14:paraId="151E3C73" w14:textId="77777777" w:rsidR="00AC22B3" w:rsidRDefault="00AC22B3" w:rsidP="00C8490A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01B3AF" w14:textId="58E91690" w:rsidR="00AC22B3" w:rsidRDefault="00AC22B3" w:rsidP="00C8490A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5443</w:t>
            </w:r>
          </w:p>
        </w:tc>
        <w:tc>
          <w:tcPr>
            <w:tcW w:w="4357" w:type="dxa"/>
          </w:tcPr>
          <w:p w14:paraId="7B26C8F3" w14:textId="02D069A8" w:rsidR="00AC22B3" w:rsidRDefault="00AC22B3" w:rsidP="00AC22B3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Otplata glavnica primljenih kredita tuzemnih kreditnih institucija </w:t>
            </w:r>
          </w:p>
        </w:tc>
        <w:tc>
          <w:tcPr>
            <w:tcW w:w="2254" w:type="dxa"/>
          </w:tcPr>
          <w:p w14:paraId="19F80765" w14:textId="04CB2290" w:rsidR="00AC22B3" w:rsidRDefault="0057710B" w:rsidP="00C8490A">
            <w:pPr>
              <w:tabs>
                <w:tab w:val="left" w:pos="-720"/>
              </w:tabs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250.000,00</w:t>
            </w:r>
            <w:r w:rsidR="008203E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eur </w:t>
            </w:r>
          </w:p>
        </w:tc>
      </w:tr>
    </w:tbl>
    <w:p w14:paraId="13EC7777" w14:textId="25AD511D" w:rsidR="0095524A" w:rsidRDefault="0095524A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050D8C7F" w14:textId="6115B8F3" w:rsidR="00AC22B3" w:rsidRDefault="004C7335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Izdaci za financijsku imovinu su </w:t>
      </w:r>
      <w:r w:rsidR="0057710B">
        <w:rPr>
          <w:rFonts w:ascii="Times New Roman" w:hAnsi="Times New Roman" w:cs="Times New Roman"/>
          <w:spacing w:val="-3"/>
          <w:sz w:val="24"/>
          <w:szCs w:val="24"/>
        </w:rPr>
        <w:t>veći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za </w:t>
      </w:r>
      <w:r w:rsidR="0057710B">
        <w:rPr>
          <w:rFonts w:ascii="Times New Roman" w:hAnsi="Times New Roman" w:cs="Times New Roman"/>
          <w:spacing w:val="-3"/>
          <w:sz w:val="24"/>
          <w:szCs w:val="24"/>
        </w:rPr>
        <w:t>56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% u odnosu na</w:t>
      </w:r>
      <w:r w:rsidR="0057710B">
        <w:rPr>
          <w:rFonts w:ascii="Times New Roman" w:hAnsi="Times New Roman" w:cs="Times New Roman"/>
          <w:spacing w:val="-3"/>
          <w:sz w:val="24"/>
          <w:szCs w:val="24"/>
        </w:rPr>
        <w:t xml:space="preserve"> promatrano razdoblje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202</w:t>
      </w:r>
      <w:r w:rsidR="0057710B">
        <w:rPr>
          <w:rFonts w:ascii="Times New Roman" w:hAnsi="Times New Roman" w:cs="Times New Roman"/>
          <w:spacing w:val="-3"/>
          <w:sz w:val="24"/>
          <w:szCs w:val="24"/>
        </w:rPr>
        <w:t>3</w:t>
      </w:r>
      <w:r>
        <w:rPr>
          <w:rFonts w:ascii="Times New Roman" w:hAnsi="Times New Roman" w:cs="Times New Roman"/>
          <w:spacing w:val="-3"/>
          <w:sz w:val="24"/>
          <w:szCs w:val="24"/>
        </w:rPr>
        <w:t>.godinu radi povrata kratkoročnog kredita iz 202</w:t>
      </w:r>
      <w:r w:rsidR="0057710B">
        <w:rPr>
          <w:rFonts w:ascii="Times New Roman" w:hAnsi="Times New Roman" w:cs="Times New Roman"/>
          <w:spacing w:val="-3"/>
          <w:sz w:val="24"/>
          <w:szCs w:val="24"/>
        </w:rPr>
        <w:t>3</w:t>
      </w:r>
      <w:r>
        <w:rPr>
          <w:rFonts w:ascii="Times New Roman" w:hAnsi="Times New Roman" w:cs="Times New Roman"/>
          <w:spacing w:val="-3"/>
          <w:sz w:val="24"/>
          <w:szCs w:val="24"/>
        </w:rPr>
        <w:t>. godine</w:t>
      </w:r>
      <w:r w:rsidR="0057710B">
        <w:rPr>
          <w:rFonts w:ascii="Times New Roman" w:hAnsi="Times New Roman" w:cs="Times New Roman"/>
          <w:spacing w:val="-3"/>
          <w:sz w:val="24"/>
          <w:szCs w:val="24"/>
        </w:rPr>
        <w:t>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178052CE" w14:textId="77777777" w:rsidR="00AC22B3" w:rsidRPr="00C22D2C" w:rsidRDefault="00AC22B3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45CB46B1" w14:textId="6364C1E6" w:rsidR="0095524A" w:rsidRDefault="0095524A" w:rsidP="00AC22B3">
      <w:pPr>
        <w:tabs>
          <w:tab w:val="left" w:pos="-720"/>
          <w:tab w:val="left" w:pos="783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2AAFE69E" w14:textId="67666490" w:rsidR="00E15335" w:rsidRPr="00E83C14" w:rsidRDefault="00E15335" w:rsidP="00E15335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1D7359">
        <w:rPr>
          <w:rFonts w:ascii="Times New Roman" w:hAnsi="Times New Roman" w:cs="Times New Roman"/>
          <w:spacing w:val="-3"/>
          <w:sz w:val="24"/>
          <w:szCs w:val="24"/>
        </w:rPr>
        <w:t>Poslovanjem u 202</w:t>
      </w:r>
      <w:r w:rsidR="001D7359" w:rsidRPr="001D7359">
        <w:rPr>
          <w:rFonts w:ascii="Times New Roman" w:hAnsi="Times New Roman" w:cs="Times New Roman"/>
          <w:spacing w:val="-3"/>
          <w:sz w:val="24"/>
          <w:szCs w:val="24"/>
        </w:rPr>
        <w:t>4</w:t>
      </w:r>
      <w:r w:rsidRPr="001D7359">
        <w:rPr>
          <w:rFonts w:ascii="Times New Roman" w:hAnsi="Times New Roman" w:cs="Times New Roman"/>
          <w:spacing w:val="-3"/>
          <w:sz w:val="24"/>
          <w:szCs w:val="24"/>
        </w:rPr>
        <w:t xml:space="preserve">. godini Grad Otok je ostvario je višak prihoda od </w:t>
      </w:r>
      <w:r w:rsidR="009E4A03">
        <w:rPr>
          <w:rFonts w:ascii="Times New Roman" w:hAnsi="Times New Roman" w:cs="Times New Roman"/>
          <w:spacing w:val="-3"/>
          <w:sz w:val="24"/>
          <w:szCs w:val="24"/>
        </w:rPr>
        <w:t>2.174.840,31</w:t>
      </w:r>
      <w:r w:rsidRPr="001D7359">
        <w:rPr>
          <w:rFonts w:ascii="Times New Roman" w:hAnsi="Times New Roman" w:cs="Times New Roman"/>
          <w:spacing w:val="-3"/>
          <w:sz w:val="24"/>
          <w:szCs w:val="24"/>
        </w:rPr>
        <w:t xml:space="preserve"> eura (X005). Budući da je iznos prenesenog </w:t>
      </w:r>
      <w:r w:rsidR="001D7359" w:rsidRPr="001D7359">
        <w:rPr>
          <w:rFonts w:ascii="Times New Roman" w:hAnsi="Times New Roman" w:cs="Times New Roman"/>
          <w:spacing w:val="-3"/>
          <w:sz w:val="24"/>
          <w:szCs w:val="24"/>
        </w:rPr>
        <w:t xml:space="preserve">viška </w:t>
      </w:r>
      <w:r w:rsidRPr="001D7359">
        <w:rPr>
          <w:rFonts w:ascii="Times New Roman" w:hAnsi="Times New Roman" w:cs="Times New Roman"/>
          <w:spacing w:val="-3"/>
          <w:sz w:val="24"/>
          <w:szCs w:val="24"/>
        </w:rPr>
        <w:t xml:space="preserve"> prihoda iz prethodnih godina</w:t>
      </w:r>
      <w:r w:rsidR="00B81EA9" w:rsidRPr="001D735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E4A03">
        <w:rPr>
          <w:rFonts w:ascii="Times New Roman" w:hAnsi="Times New Roman" w:cs="Times New Roman"/>
          <w:spacing w:val="-3"/>
          <w:sz w:val="24"/>
          <w:szCs w:val="24"/>
        </w:rPr>
        <w:t>141.929,97</w:t>
      </w:r>
      <w:r w:rsidR="00E83C14" w:rsidRPr="001D7359">
        <w:rPr>
          <w:rFonts w:ascii="Times New Roman" w:hAnsi="Times New Roman" w:cs="Times New Roman"/>
          <w:spacing w:val="-3"/>
          <w:sz w:val="24"/>
          <w:szCs w:val="24"/>
        </w:rPr>
        <w:t xml:space="preserve"> eura </w:t>
      </w:r>
      <w:r w:rsidRPr="001D7359">
        <w:rPr>
          <w:rFonts w:ascii="Times New Roman" w:hAnsi="Times New Roman" w:cs="Times New Roman"/>
          <w:spacing w:val="-3"/>
          <w:sz w:val="24"/>
          <w:szCs w:val="24"/>
        </w:rPr>
        <w:t>, kumulativno promatrano Grad Otok na dan 3</w:t>
      </w:r>
      <w:r w:rsidR="009E4A03">
        <w:rPr>
          <w:rFonts w:ascii="Times New Roman" w:hAnsi="Times New Roman" w:cs="Times New Roman"/>
          <w:spacing w:val="-3"/>
          <w:sz w:val="24"/>
          <w:szCs w:val="24"/>
        </w:rPr>
        <w:t>0.06</w:t>
      </w:r>
      <w:r w:rsidRPr="001D7359">
        <w:rPr>
          <w:rFonts w:ascii="Times New Roman" w:hAnsi="Times New Roman" w:cs="Times New Roman"/>
          <w:spacing w:val="-3"/>
          <w:sz w:val="24"/>
          <w:szCs w:val="24"/>
        </w:rPr>
        <w:t>.202</w:t>
      </w:r>
      <w:r w:rsidR="001D7359" w:rsidRPr="001D7359">
        <w:rPr>
          <w:rFonts w:ascii="Times New Roman" w:hAnsi="Times New Roman" w:cs="Times New Roman"/>
          <w:spacing w:val="-3"/>
          <w:sz w:val="24"/>
          <w:szCs w:val="24"/>
        </w:rPr>
        <w:t>4</w:t>
      </w:r>
      <w:r w:rsidRPr="001D7359">
        <w:rPr>
          <w:rFonts w:ascii="Times New Roman" w:hAnsi="Times New Roman" w:cs="Times New Roman"/>
          <w:spacing w:val="-3"/>
          <w:sz w:val="24"/>
          <w:szCs w:val="24"/>
        </w:rPr>
        <w:t xml:space="preserve">. ima </w:t>
      </w:r>
      <w:r w:rsidR="00E83C14" w:rsidRPr="001D7359">
        <w:rPr>
          <w:rFonts w:ascii="Times New Roman" w:hAnsi="Times New Roman" w:cs="Times New Roman"/>
          <w:spacing w:val="-3"/>
          <w:sz w:val="24"/>
          <w:szCs w:val="24"/>
        </w:rPr>
        <w:t>višak</w:t>
      </w:r>
      <w:r w:rsidRPr="001D7359">
        <w:rPr>
          <w:rFonts w:ascii="Times New Roman" w:hAnsi="Times New Roman" w:cs="Times New Roman"/>
          <w:spacing w:val="-3"/>
          <w:sz w:val="24"/>
          <w:szCs w:val="24"/>
        </w:rPr>
        <w:t xml:space="preserve"> prihoda za pokriće u slijedećim razdobljima</w:t>
      </w:r>
      <w:r w:rsidR="001D7359" w:rsidRPr="001D7359">
        <w:rPr>
          <w:rFonts w:ascii="Times New Roman" w:hAnsi="Times New Roman" w:cs="Times New Roman"/>
          <w:spacing w:val="-3"/>
          <w:sz w:val="24"/>
          <w:szCs w:val="24"/>
        </w:rPr>
        <w:t xml:space="preserve"> u ukupnom iznosu </w:t>
      </w:r>
      <w:r w:rsidR="009E4A03">
        <w:rPr>
          <w:rFonts w:ascii="Times New Roman" w:hAnsi="Times New Roman" w:cs="Times New Roman"/>
          <w:spacing w:val="-3"/>
          <w:sz w:val="24"/>
          <w:szCs w:val="24"/>
        </w:rPr>
        <w:t>2.316.770,28</w:t>
      </w:r>
      <w:r w:rsidR="001D7359" w:rsidRPr="001D7359">
        <w:rPr>
          <w:rFonts w:ascii="Times New Roman" w:hAnsi="Times New Roman" w:cs="Times New Roman"/>
          <w:spacing w:val="-3"/>
          <w:sz w:val="24"/>
          <w:szCs w:val="24"/>
        </w:rPr>
        <w:t xml:space="preserve"> eura (X006)</w:t>
      </w:r>
      <w:r w:rsidRPr="001D7359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E83C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392F184F" w14:textId="77777777" w:rsidR="00E15335" w:rsidRPr="00E83C14" w:rsidRDefault="00E15335" w:rsidP="00E15335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6C038DFB" w14:textId="758ECE09" w:rsidR="00617B17" w:rsidRDefault="00617B17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4C770891" w14:textId="77777777" w:rsidR="005C2AC2" w:rsidRDefault="005C2AC2" w:rsidP="00B626E0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5E746568" w14:textId="77777777" w:rsidR="001D7359" w:rsidRDefault="001D7359" w:rsidP="00B626E0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08AF049F" w14:textId="77777777" w:rsidR="00B103F0" w:rsidRDefault="00B103F0" w:rsidP="00B626E0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23795C4F" w14:textId="77777777" w:rsidR="001D7359" w:rsidRDefault="001D7359" w:rsidP="00B626E0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3371B730" w14:textId="77777777" w:rsidR="001D7359" w:rsidRDefault="001D7359" w:rsidP="00B626E0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6BEB8DCF" w14:textId="456BD2AB" w:rsidR="00B626E0" w:rsidRPr="00353F49" w:rsidRDefault="00B626E0" w:rsidP="00B626E0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53F49">
        <w:rPr>
          <w:rFonts w:ascii="Times New Roman" w:hAnsi="Times New Roman" w:cs="Times New Roman"/>
          <w:b/>
          <w:bCs/>
          <w:spacing w:val="-3"/>
          <w:sz w:val="24"/>
          <w:szCs w:val="24"/>
        </w:rPr>
        <w:lastRenderedPageBreak/>
        <w:t>Bilješka b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roj </w:t>
      </w:r>
      <w:r w:rsidR="0057710B">
        <w:rPr>
          <w:rFonts w:ascii="Times New Roman" w:hAnsi="Times New Roman" w:cs="Times New Roman"/>
          <w:b/>
          <w:bCs/>
          <w:spacing w:val="-3"/>
          <w:sz w:val="24"/>
          <w:szCs w:val="24"/>
        </w:rPr>
        <w:t>2</w:t>
      </w:r>
      <w:r w:rsidRPr="00353F49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. </w:t>
      </w:r>
    </w:p>
    <w:p w14:paraId="46AC24ED" w14:textId="77777777" w:rsidR="00B626E0" w:rsidRPr="00C22D2C" w:rsidRDefault="00B626E0" w:rsidP="00B626E0">
      <w:pPr>
        <w:tabs>
          <w:tab w:val="left" w:pos="-72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55117322" w14:textId="77777777" w:rsidR="00B626E0" w:rsidRPr="00D64594" w:rsidRDefault="00B626E0" w:rsidP="00B626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594">
        <w:rPr>
          <w:rFonts w:ascii="Times New Roman" w:hAnsi="Times New Roman" w:cs="Times New Roman"/>
          <w:b/>
          <w:sz w:val="24"/>
          <w:szCs w:val="24"/>
        </w:rPr>
        <w:t>BILJEŠKE UZ OBRAZAC "OBVEZE":</w:t>
      </w:r>
    </w:p>
    <w:p w14:paraId="197AD3CB" w14:textId="77777777" w:rsidR="00B626E0" w:rsidRPr="00D64594" w:rsidRDefault="00B626E0" w:rsidP="00B626E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1BD091" w14:textId="15473BD4" w:rsidR="00B626E0" w:rsidRDefault="00B626E0" w:rsidP="00B626E0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Otok</w:t>
      </w:r>
      <w:r w:rsidRPr="00D64594">
        <w:rPr>
          <w:rFonts w:ascii="Times New Roman" w:hAnsi="Times New Roman" w:cs="Times New Roman"/>
          <w:sz w:val="24"/>
          <w:szCs w:val="24"/>
        </w:rPr>
        <w:t xml:space="preserve"> na dan 3</w:t>
      </w:r>
      <w:r w:rsidR="00B103F0">
        <w:rPr>
          <w:rFonts w:ascii="Times New Roman" w:hAnsi="Times New Roman" w:cs="Times New Roman"/>
          <w:sz w:val="24"/>
          <w:szCs w:val="24"/>
        </w:rPr>
        <w:t>0.06</w:t>
      </w:r>
      <w:r w:rsidRPr="00D64594">
        <w:rPr>
          <w:rFonts w:ascii="Times New Roman" w:hAnsi="Times New Roman" w:cs="Times New Roman"/>
          <w:sz w:val="24"/>
          <w:szCs w:val="24"/>
        </w:rPr>
        <w:t>.202</w:t>
      </w:r>
      <w:r w:rsidR="0057710B">
        <w:rPr>
          <w:rFonts w:ascii="Times New Roman" w:hAnsi="Times New Roman" w:cs="Times New Roman"/>
          <w:sz w:val="24"/>
          <w:szCs w:val="24"/>
        </w:rPr>
        <w:t>4</w:t>
      </w:r>
      <w:r w:rsidRPr="00D64594">
        <w:rPr>
          <w:rFonts w:ascii="Times New Roman" w:hAnsi="Times New Roman" w:cs="Times New Roman"/>
          <w:sz w:val="24"/>
          <w:szCs w:val="24"/>
        </w:rPr>
        <w:t xml:space="preserve">. godine ima ukupno </w:t>
      </w:r>
      <w:r w:rsidR="0057710B" w:rsidRPr="0057710B">
        <w:rPr>
          <w:rFonts w:ascii="Times New Roman" w:hAnsi="Times New Roman" w:cs="Times New Roman"/>
          <w:sz w:val="24"/>
          <w:szCs w:val="24"/>
        </w:rPr>
        <w:t>3</w:t>
      </w:r>
      <w:r w:rsidR="00B103F0">
        <w:rPr>
          <w:rFonts w:ascii="Times New Roman" w:hAnsi="Times New Roman" w:cs="Times New Roman"/>
          <w:sz w:val="24"/>
          <w:szCs w:val="24"/>
        </w:rPr>
        <w:t>48.243,58</w:t>
      </w:r>
      <w:r>
        <w:rPr>
          <w:rFonts w:ascii="Times New Roman" w:hAnsi="Times New Roman" w:cs="Times New Roman"/>
          <w:sz w:val="24"/>
          <w:szCs w:val="24"/>
        </w:rPr>
        <w:t xml:space="preserve"> eura </w:t>
      </w:r>
      <w:r w:rsidRPr="00D64594">
        <w:rPr>
          <w:rFonts w:ascii="Times New Roman" w:hAnsi="Times New Roman" w:cs="Times New Roman"/>
          <w:sz w:val="24"/>
          <w:szCs w:val="24"/>
        </w:rPr>
        <w:t xml:space="preserve">obveza, od čega 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877598A" w14:textId="77777777" w:rsidR="00B626E0" w:rsidRDefault="00B626E0" w:rsidP="00B626E0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</w:rPr>
      </w:pPr>
    </w:p>
    <w:p w14:paraId="55B2DEC5" w14:textId="2849E358" w:rsidR="00B626E0" w:rsidRPr="00617B17" w:rsidRDefault="00B626E0" w:rsidP="00B626E0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B17">
        <w:rPr>
          <w:rFonts w:ascii="Times New Roman" w:hAnsi="Times New Roman" w:cs="Times New Roman"/>
          <w:b/>
          <w:bCs/>
          <w:sz w:val="24"/>
          <w:szCs w:val="24"/>
        </w:rPr>
        <w:t xml:space="preserve">Dospjele obveze (V007)  </w:t>
      </w:r>
      <w:r w:rsidR="0057710B" w:rsidRPr="0057710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103F0">
        <w:rPr>
          <w:rFonts w:ascii="Times New Roman" w:hAnsi="Times New Roman" w:cs="Times New Roman"/>
          <w:b/>
          <w:bCs/>
          <w:sz w:val="24"/>
          <w:szCs w:val="24"/>
        </w:rPr>
        <w:t>74.997,15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eur </w:t>
      </w:r>
    </w:p>
    <w:p w14:paraId="4A190B06" w14:textId="77777777" w:rsidR="00B626E0" w:rsidRDefault="00B626E0" w:rsidP="00B626E0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97"/>
        <w:gridCol w:w="959"/>
        <w:gridCol w:w="3118"/>
      </w:tblGrid>
      <w:tr w:rsidR="00B626E0" w14:paraId="7AC55AFC" w14:textId="77777777" w:rsidTr="00297314">
        <w:tc>
          <w:tcPr>
            <w:tcW w:w="2297" w:type="dxa"/>
          </w:tcPr>
          <w:p w14:paraId="3DC8CEC1" w14:textId="77777777" w:rsidR="00B626E0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27042457"/>
            <w:r w:rsidRPr="000007D8">
              <w:rPr>
                <w:rFonts w:ascii="Times New Roman" w:hAnsi="Times New Roman" w:cs="Times New Roman"/>
                <w:sz w:val="24"/>
                <w:szCs w:val="24"/>
              </w:rPr>
              <w:t xml:space="preserve">Obveze za rashode poslovanja </w:t>
            </w:r>
          </w:p>
          <w:p w14:paraId="5BB09954" w14:textId="77777777" w:rsidR="00B626E0" w:rsidRPr="000007D8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14:paraId="20F715D7" w14:textId="77777777" w:rsidR="00B626E0" w:rsidRPr="000007D8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D23</w:t>
            </w:r>
          </w:p>
        </w:tc>
        <w:tc>
          <w:tcPr>
            <w:tcW w:w="3118" w:type="dxa"/>
          </w:tcPr>
          <w:p w14:paraId="420DA947" w14:textId="49DFAC65" w:rsidR="00B626E0" w:rsidRPr="000007D8" w:rsidRDefault="0057710B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1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03F0">
              <w:rPr>
                <w:rFonts w:ascii="Times New Roman" w:hAnsi="Times New Roman" w:cs="Times New Roman"/>
                <w:sz w:val="24"/>
                <w:szCs w:val="24"/>
              </w:rPr>
              <w:t>34.646,21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6E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  <w:p w14:paraId="2123F045" w14:textId="77777777" w:rsidR="00B626E0" w:rsidRPr="000007D8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6E0" w14:paraId="7919C63A" w14:textId="77777777" w:rsidTr="00297314">
        <w:tc>
          <w:tcPr>
            <w:tcW w:w="2297" w:type="dxa"/>
          </w:tcPr>
          <w:p w14:paraId="0040602D" w14:textId="77777777" w:rsidR="00B626E0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Obveze za materijalne rashode </w:t>
            </w:r>
          </w:p>
        </w:tc>
        <w:tc>
          <w:tcPr>
            <w:tcW w:w="959" w:type="dxa"/>
          </w:tcPr>
          <w:p w14:paraId="40B63DBE" w14:textId="77777777" w:rsidR="00B626E0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118" w:type="dxa"/>
          </w:tcPr>
          <w:p w14:paraId="2A6B7FFD" w14:textId="139E170D" w:rsidR="00B626E0" w:rsidRDefault="00B103F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129.322,58</w:t>
            </w:r>
            <w:r w:rsidR="00B626E0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B626E0" w14:paraId="47349FA0" w14:textId="77777777" w:rsidTr="00297314">
        <w:tc>
          <w:tcPr>
            <w:tcW w:w="2297" w:type="dxa"/>
          </w:tcPr>
          <w:p w14:paraId="6CD69D8C" w14:textId="77777777" w:rsidR="00B626E0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Obveze za financijske rashode  </w:t>
            </w:r>
          </w:p>
        </w:tc>
        <w:tc>
          <w:tcPr>
            <w:tcW w:w="959" w:type="dxa"/>
          </w:tcPr>
          <w:p w14:paraId="0066F515" w14:textId="77777777" w:rsidR="00B626E0" w:rsidRPr="0081095B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3118" w:type="dxa"/>
          </w:tcPr>
          <w:p w14:paraId="08D4C56E" w14:textId="1DA7C87A" w:rsidR="00B626E0" w:rsidRPr="0081095B" w:rsidRDefault="0057710B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B626E0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  <w:p w14:paraId="65A6B32D" w14:textId="77777777" w:rsidR="00B626E0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6E0" w14:paraId="420AE81A" w14:textId="77777777" w:rsidTr="00297314">
        <w:tc>
          <w:tcPr>
            <w:tcW w:w="2297" w:type="dxa"/>
          </w:tcPr>
          <w:p w14:paraId="48DCA952" w14:textId="77777777" w:rsidR="00B626E0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Obveze za naknade građanima </w:t>
            </w:r>
          </w:p>
        </w:tc>
        <w:tc>
          <w:tcPr>
            <w:tcW w:w="959" w:type="dxa"/>
          </w:tcPr>
          <w:p w14:paraId="545893B7" w14:textId="77777777" w:rsidR="00B626E0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118" w:type="dxa"/>
          </w:tcPr>
          <w:p w14:paraId="6527C705" w14:textId="32770528" w:rsidR="00B626E0" w:rsidRDefault="00B103F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96.489,57 </w:t>
            </w:r>
            <w:r w:rsidR="00B626E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B626E0" w14:paraId="471F46FA" w14:textId="77777777" w:rsidTr="00297314">
        <w:tc>
          <w:tcPr>
            <w:tcW w:w="2297" w:type="dxa"/>
          </w:tcPr>
          <w:p w14:paraId="37770CC1" w14:textId="77777777" w:rsidR="00B626E0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Obveze za kazne, kapitalne pomoći </w:t>
            </w:r>
          </w:p>
        </w:tc>
        <w:tc>
          <w:tcPr>
            <w:tcW w:w="959" w:type="dxa"/>
          </w:tcPr>
          <w:p w14:paraId="6D3123C0" w14:textId="77777777" w:rsidR="00B626E0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118" w:type="dxa"/>
          </w:tcPr>
          <w:p w14:paraId="11355C36" w14:textId="0C395A86" w:rsidR="00B626E0" w:rsidRDefault="0057710B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10B">
              <w:rPr>
                <w:rFonts w:ascii="Times New Roman" w:hAnsi="Times New Roman" w:cs="Times New Roman"/>
                <w:sz w:val="24"/>
                <w:szCs w:val="24"/>
              </w:rPr>
              <w:t>8.834,06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626E0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</w:tc>
      </w:tr>
      <w:tr w:rsidR="00B626E0" w14:paraId="20B6FE64" w14:textId="77777777" w:rsidTr="00297314">
        <w:tc>
          <w:tcPr>
            <w:tcW w:w="2297" w:type="dxa"/>
          </w:tcPr>
          <w:p w14:paraId="15F2C9FA" w14:textId="77777777" w:rsidR="00B626E0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Ostale tekuće obveze  </w:t>
            </w:r>
          </w:p>
        </w:tc>
        <w:tc>
          <w:tcPr>
            <w:tcW w:w="959" w:type="dxa"/>
          </w:tcPr>
          <w:p w14:paraId="1E3B378A" w14:textId="77777777" w:rsidR="00B626E0" w:rsidRPr="0081095B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3118" w:type="dxa"/>
          </w:tcPr>
          <w:p w14:paraId="60CE7A0E" w14:textId="1FE7525C" w:rsidR="00B626E0" w:rsidRPr="0081095B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3F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577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</w:p>
          <w:p w14:paraId="6C2D4B84" w14:textId="77777777" w:rsidR="00B626E0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6E0" w14:paraId="31B87097" w14:textId="77777777" w:rsidTr="00297314">
        <w:tc>
          <w:tcPr>
            <w:tcW w:w="2297" w:type="dxa"/>
          </w:tcPr>
          <w:p w14:paraId="274A0A7C" w14:textId="77777777" w:rsidR="00B626E0" w:rsidRPr="000007D8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7D8">
              <w:rPr>
                <w:rFonts w:ascii="Times New Roman" w:hAnsi="Times New Roman" w:cs="Times New Roman"/>
                <w:sz w:val="24"/>
                <w:szCs w:val="24"/>
              </w:rPr>
              <w:t xml:space="preserve">Obveze za nabavu nefinancijske imovine  </w:t>
            </w:r>
          </w:p>
        </w:tc>
        <w:tc>
          <w:tcPr>
            <w:tcW w:w="959" w:type="dxa"/>
          </w:tcPr>
          <w:p w14:paraId="5E810DD0" w14:textId="77777777" w:rsidR="00B626E0" w:rsidRPr="000007D8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7D8">
              <w:rPr>
                <w:rFonts w:ascii="Times New Roman" w:hAnsi="Times New Roman" w:cs="Times New Roman"/>
                <w:sz w:val="24"/>
                <w:szCs w:val="24"/>
              </w:rPr>
              <w:t>(D24)</w:t>
            </w:r>
          </w:p>
        </w:tc>
        <w:tc>
          <w:tcPr>
            <w:tcW w:w="3118" w:type="dxa"/>
          </w:tcPr>
          <w:p w14:paraId="17FBCB71" w14:textId="731F8048" w:rsidR="00B626E0" w:rsidRPr="000007D8" w:rsidRDefault="00B103F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40.350,94</w:t>
            </w:r>
            <w:r w:rsidR="00B626E0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bookmarkEnd w:id="3"/>
    </w:tbl>
    <w:p w14:paraId="0BC40FB9" w14:textId="77777777" w:rsidR="00B626E0" w:rsidRDefault="00B626E0" w:rsidP="00B626E0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</w:rPr>
      </w:pPr>
    </w:p>
    <w:p w14:paraId="7B9BEEE4" w14:textId="77777777" w:rsidR="00B626E0" w:rsidRDefault="00B626E0" w:rsidP="00B626E0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Dospjele obveze odnose se na redovne rashode poslovanja kako je i gore razvrstano.</w:t>
      </w:r>
    </w:p>
    <w:p w14:paraId="21B50ECC" w14:textId="43921229" w:rsidR="005C2AC2" w:rsidRDefault="00E85F19" w:rsidP="00B626E0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svim stavkama obveza je zabilježeno znatno smanjenje u odnosu na stanje obveza u promatranom razdoblju 2023. godine.</w:t>
      </w:r>
    </w:p>
    <w:p w14:paraId="2240222E" w14:textId="7EC7C32D" w:rsidR="00BD235B" w:rsidRDefault="00BD235B" w:rsidP="00B626E0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Zbog vremenskog raskoraka između naplate određene vrste prihoda i izvršenja rashoda koji se namiruju iz određene vrste prihoda stvorene su određene obveze i prekoračili su se rokovi za izmirenje.</w:t>
      </w:r>
    </w:p>
    <w:p w14:paraId="5862B4AD" w14:textId="77777777" w:rsidR="00E85F19" w:rsidRDefault="00E85F19" w:rsidP="00B626E0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</w:rPr>
      </w:pPr>
    </w:p>
    <w:p w14:paraId="26C6875E" w14:textId="38C822B6" w:rsidR="00B626E0" w:rsidRDefault="00B626E0" w:rsidP="00B626E0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7B17">
        <w:rPr>
          <w:rFonts w:ascii="Times New Roman" w:hAnsi="Times New Roman" w:cs="Times New Roman"/>
          <w:b/>
          <w:bCs/>
          <w:sz w:val="24"/>
          <w:szCs w:val="24"/>
        </w:rPr>
        <w:t>Nedospjele obveze (V009)</w:t>
      </w:r>
      <w:r w:rsidR="005771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03F0">
        <w:rPr>
          <w:rFonts w:ascii="Times New Roman" w:hAnsi="Times New Roman" w:cs="Times New Roman"/>
          <w:b/>
          <w:bCs/>
          <w:sz w:val="24"/>
          <w:szCs w:val="24"/>
        </w:rPr>
        <w:t>73.246,43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eur</w:t>
      </w:r>
    </w:p>
    <w:p w14:paraId="2943EC3A" w14:textId="77777777" w:rsidR="00B626E0" w:rsidRPr="00617B17" w:rsidRDefault="00B626E0" w:rsidP="00B626E0">
      <w:pPr>
        <w:widowControl/>
        <w:suppressAutoHyphens w:val="0"/>
        <w:autoSpaceDE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97"/>
        <w:gridCol w:w="963"/>
        <w:gridCol w:w="3118"/>
      </w:tblGrid>
      <w:tr w:rsidR="00B626E0" w14:paraId="272A468F" w14:textId="77777777" w:rsidTr="0057710B">
        <w:tc>
          <w:tcPr>
            <w:tcW w:w="2297" w:type="dxa"/>
          </w:tcPr>
          <w:p w14:paraId="2DCA4710" w14:textId="77777777" w:rsidR="00B626E0" w:rsidRPr="000007D8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Obveze za rashode poslovanja</w:t>
            </w:r>
          </w:p>
        </w:tc>
        <w:tc>
          <w:tcPr>
            <w:tcW w:w="963" w:type="dxa"/>
          </w:tcPr>
          <w:p w14:paraId="4414EA0F" w14:textId="77777777" w:rsidR="00B626E0" w:rsidRPr="000007D8" w:rsidRDefault="00B626E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(ND23)</w:t>
            </w:r>
          </w:p>
        </w:tc>
        <w:tc>
          <w:tcPr>
            <w:tcW w:w="3118" w:type="dxa"/>
          </w:tcPr>
          <w:p w14:paraId="71641298" w14:textId="6A825FC4" w:rsidR="00B626E0" w:rsidRPr="000007D8" w:rsidRDefault="00B103F0" w:rsidP="00297314">
            <w:pPr>
              <w:widowControl/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73.246,43</w:t>
            </w:r>
            <w:r w:rsidR="00B626E0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</w:tbl>
    <w:p w14:paraId="61B9D328" w14:textId="2B68F3FC" w:rsidR="00FA4CDA" w:rsidRDefault="001D7359" w:rsidP="00B626E0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Nedospjele obveze odnose se na</w:t>
      </w:r>
      <w:r w:rsidR="00FA4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obveze</w:t>
      </w:r>
      <w:r w:rsidR="00FA4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FA4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plaću za</w:t>
      </w:r>
      <w:r w:rsidR="00FA4CDA">
        <w:rPr>
          <w:rFonts w:ascii="Times New Roman" w:hAnsi="Times New Roman" w:cs="Times New Roman"/>
          <w:sz w:val="24"/>
          <w:szCs w:val="24"/>
        </w:rPr>
        <w:t xml:space="preserve"> </w:t>
      </w:r>
      <w:r w:rsidR="00B103F0">
        <w:rPr>
          <w:rFonts w:ascii="Times New Roman" w:hAnsi="Times New Roman" w:cs="Times New Roman"/>
          <w:sz w:val="24"/>
          <w:szCs w:val="24"/>
        </w:rPr>
        <w:t>lipanj</w:t>
      </w:r>
      <w:r>
        <w:rPr>
          <w:rFonts w:ascii="Times New Roman" w:hAnsi="Times New Roman" w:cs="Times New Roman"/>
          <w:sz w:val="24"/>
          <w:szCs w:val="24"/>
        </w:rPr>
        <w:t xml:space="preserve"> 2024. godine</w:t>
      </w:r>
      <w:r w:rsidR="00FA4CDA">
        <w:rPr>
          <w:rFonts w:ascii="Times New Roman" w:hAnsi="Times New Roman" w:cs="Times New Roman"/>
          <w:sz w:val="24"/>
          <w:szCs w:val="24"/>
        </w:rPr>
        <w:t>, Grada i proračunskih korisnika.</w:t>
      </w:r>
    </w:p>
    <w:p w14:paraId="70686182" w14:textId="4D3768BC" w:rsidR="00B626E0" w:rsidRDefault="001D7359" w:rsidP="00B626E0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71A95E" w14:textId="7E96B3E1" w:rsidR="00B626E0" w:rsidRPr="00E85F19" w:rsidRDefault="00B626E0" w:rsidP="00B626E0">
      <w:pPr>
        <w:widowControl/>
        <w:suppressAutoHyphens w:val="0"/>
        <w:autoSpaceDE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Sveukupne obveze su</w:t>
      </w:r>
      <w:r w:rsidR="00491594">
        <w:rPr>
          <w:rFonts w:ascii="Times New Roman" w:hAnsi="Times New Roman" w:cs="Times New Roman"/>
          <w:sz w:val="24"/>
          <w:szCs w:val="24"/>
        </w:rPr>
        <w:t xml:space="preserve"> znatno </w:t>
      </w:r>
      <w:r>
        <w:rPr>
          <w:rFonts w:ascii="Times New Roman" w:hAnsi="Times New Roman" w:cs="Times New Roman"/>
          <w:sz w:val="24"/>
          <w:szCs w:val="24"/>
        </w:rPr>
        <w:t xml:space="preserve"> smanjenje za</w:t>
      </w:r>
      <w:r w:rsidR="00491594">
        <w:rPr>
          <w:rFonts w:ascii="Times New Roman" w:hAnsi="Times New Roman" w:cs="Times New Roman"/>
          <w:sz w:val="24"/>
          <w:szCs w:val="24"/>
        </w:rPr>
        <w:t xml:space="preserve"> </w:t>
      </w:r>
      <w:r w:rsidR="00491594" w:rsidRPr="00E85F19">
        <w:rPr>
          <w:rFonts w:ascii="Times New Roman" w:hAnsi="Times New Roman" w:cs="Times New Roman"/>
          <w:sz w:val="24"/>
          <w:szCs w:val="24"/>
        </w:rPr>
        <w:t xml:space="preserve">čak </w:t>
      </w:r>
      <w:r w:rsidRPr="00E85F19">
        <w:rPr>
          <w:rFonts w:ascii="Times New Roman" w:hAnsi="Times New Roman" w:cs="Times New Roman"/>
          <w:sz w:val="24"/>
          <w:szCs w:val="24"/>
        </w:rPr>
        <w:t xml:space="preserve"> </w:t>
      </w:r>
      <w:r w:rsidR="00E85F19" w:rsidRPr="00E85F19">
        <w:rPr>
          <w:rFonts w:ascii="Times New Roman" w:hAnsi="Times New Roman" w:cs="Times New Roman"/>
          <w:sz w:val="24"/>
          <w:szCs w:val="24"/>
        </w:rPr>
        <w:t>55</w:t>
      </w:r>
      <w:r w:rsidRPr="00E85F19">
        <w:rPr>
          <w:rFonts w:ascii="Times New Roman" w:hAnsi="Times New Roman" w:cs="Times New Roman"/>
          <w:sz w:val="24"/>
          <w:szCs w:val="24"/>
        </w:rPr>
        <w:t xml:space="preserve"> % u odnosu na stanje obveza</w:t>
      </w:r>
      <w:r w:rsidR="0057710B" w:rsidRPr="00E85F19">
        <w:rPr>
          <w:rFonts w:ascii="Times New Roman" w:hAnsi="Times New Roman" w:cs="Times New Roman"/>
          <w:sz w:val="24"/>
          <w:szCs w:val="24"/>
        </w:rPr>
        <w:t xml:space="preserve"> 3</w:t>
      </w:r>
      <w:r w:rsidR="00B103F0" w:rsidRPr="00E85F19">
        <w:rPr>
          <w:rFonts w:ascii="Times New Roman" w:hAnsi="Times New Roman" w:cs="Times New Roman"/>
          <w:sz w:val="24"/>
          <w:szCs w:val="24"/>
        </w:rPr>
        <w:t>0.06</w:t>
      </w:r>
      <w:r w:rsidR="0057710B" w:rsidRPr="00E85F19">
        <w:rPr>
          <w:rFonts w:ascii="Times New Roman" w:hAnsi="Times New Roman" w:cs="Times New Roman"/>
          <w:sz w:val="24"/>
          <w:szCs w:val="24"/>
        </w:rPr>
        <w:t>.2023</w:t>
      </w:r>
      <w:r w:rsidRPr="00E85F19">
        <w:rPr>
          <w:rFonts w:ascii="Times New Roman" w:hAnsi="Times New Roman" w:cs="Times New Roman"/>
          <w:sz w:val="24"/>
          <w:szCs w:val="24"/>
        </w:rPr>
        <w:t>. godine.</w:t>
      </w:r>
    </w:p>
    <w:p w14:paraId="7EBC0B70" w14:textId="77777777" w:rsidR="005C2AC2" w:rsidRPr="00C22D2C" w:rsidRDefault="005C2AC2" w:rsidP="000F2C01">
      <w:pPr>
        <w:tabs>
          <w:tab w:val="left" w:pos="0"/>
          <w:tab w:val="left" w:pos="1860"/>
          <w:tab w:val="left" w:pos="5985"/>
          <w:tab w:val="left" w:pos="6495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767E4C4F" w14:textId="77777777" w:rsidR="00935E65" w:rsidRPr="00C22D2C" w:rsidRDefault="00935E65">
      <w:pPr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5CBDD122" w14:textId="61D2799C" w:rsidR="0009360A" w:rsidRDefault="00242C32">
      <w:pPr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22D2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9360A">
        <w:rPr>
          <w:rFonts w:ascii="Times New Roman" w:hAnsi="Times New Roman" w:cs="Times New Roman"/>
          <w:spacing w:val="-3"/>
          <w:sz w:val="24"/>
          <w:szCs w:val="24"/>
        </w:rPr>
        <w:t>Pročelnica                                                                                             Gradonačelnik</w:t>
      </w:r>
    </w:p>
    <w:p w14:paraId="1B02A2E7" w14:textId="25A266FF" w:rsidR="00935E65" w:rsidRPr="00C22D2C" w:rsidRDefault="0009360A">
      <w:pPr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Marija Čolaković,</w:t>
      </w:r>
      <w:r w:rsidR="009D6D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dipl.oec                                                                </w:t>
      </w:r>
      <w:r w:rsidR="00935E65" w:rsidRPr="00C22D2C">
        <w:rPr>
          <w:rFonts w:ascii="Times New Roman" w:hAnsi="Times New Roman" w:cs="Times New Roman"/>
          <w:spacing w:val="-3"/>
          <w:sz w:val="24"/>
          <w:szCs w:val="24"/>
        </w:rPr>
        <w:t xml:space="preserve"> Josip Šarić,</w:t>
      </w:r>
      <w:r w:rsidR="009D6D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35E65" w:rsidRPr="00C22D2C">
        <w:rPr>
          <w:rFonts w:ascii="Times New Roman" w:hAnsi="Times New Roman" w:cs="Times New Roman"/>
          <w:spacing w:val="-3"/>
          <w:sz w:val="24"/>
          <w:szCs w:val="24"/>
        </w:rPr>
        <w:t>dipl.ing.</w:t>
      </w:r>
    </w:p>
    <w:p w14:paraId="4F302D6B" w14:textId="77777777" w:rsidR="00935E65" w:rsidRPr="00C22D2C" w:rsidRDefault="00935E65">
      <w:pPr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064B2FE0" w14:textId="7A04C44A" w:rsidR="00935E65" w:rsidRPr="00C22D2C" w:rsidRDefault="00935E65">
      <w:pPr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C22D2C">
        <w:rPr>
          <w:rFonts w:ascii="Times New Roman" w:hAnsi="Times New Roman" w:cs="Times New Roman"/>
          <w:spacing w:val="-3"/>
          <w:sz w:val="24"/>
          <w:szCs w:val="24"/>
        </w:rPr>
        <w:t xml:space="preserve">__________________                   </w:t>
      </w:r>
      <w:r w:rsidR="00290629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       </w:t>
      </w:r>
      <w:r w:rsidRPr="00C22D2C">
        <w:rPr>
          <w:rFonts w:ascii="Times New Roman" w:hAnsi="Times New Roman" w:cs="Times New Roman"/>
          <w:spacing w:val="-3"/>
          <w:sz w:val="24"/>
          <w:szCs w:val="24"/>
        </w:rPr>
        <w:t xml:space="preserve">  ________________________</w:t>
      </w:r>
    </w:p>
    <w:p w14:paraId="0D785B3A" w14:textId="77777777" w:rsidR="00935E65" w:rsidRPr="00C22D2C" w:rsidRDefault="00935E65">
      <w:pPr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7234161D" w14:textId="77777777" w:rsidR="00935E65" w:rsidRDefault="00935E65">
      <w:pPr>
        <w:tabs>
          <w:tab w:val="left" w:pos="0"/>
        </w:tabs>
        <w:spacing w:line="240" w:lineRule="atLeast"/>
        <w:jc w:val="both"/>
        <w:rPr>
          <w:spacing w:val="-3"/>
          <w:sz w:val="24"/>
          <w:szCs w:val="24"/>
        </w:rPr>
      </w:pPr>
    </w:p>
    <w:p w14:paraId="53415BFB" w14:textId="77777777" w:rsidR="00935E65" w:rsidRDefault="00935E65">
      <w:pPr>
        <w:tabs>
          <w:tab w:val="left" w:pos="0"/>
        </w:tabs>
        <w:spacing w:line="240" w:lineRule="atLeast"/>
        <w:jc w:val="both"/>
        <w:rPr>
          <w:spacing w:val="-3"/>
          <w:sz w:val="24"/>
          <w:szCs w:val="24"/>
        </w:rPr>
      </w:pPr>
    </w:p>
    <w:sectPr w:rsidR="00935E65" w:rsidSect="00713B29">
      <w:pgSz w:w="11906" w:h="16838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03492"/>
    <w:multiLevelType w:val="hybridMultilevel"/>
    <w:tmpl w:val="D45ED19A"/>
    <w:lvl w:ilvl="0" w:tplc="D128A5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6A86"/>
    <w:multiLevelType w:val="hybridMultilevel"/>
    <w:tmpl w:val="DEB66A96"/>
    <w:lvl w:ilvl="0" w:tplc="F8E88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4C5EA0"/>
    <w:multiLevelType w:val="hybridMultilevel"/>
    <w:tmpl w:val="E71A6A0A"/>
    <w:lvl w:ilvl="0" w:tplc="E4868FAA">
      <w:start w:val="421"/>
      <w:numFmt w:val="bullet"/>
      <w:lvlText w:val="-"/>
      <w:lvlJc w:val="left"/>
      <w:pPr>
        <w:ind w:left="2160" w:hanging="360"/>
      </w:pPr>
      <w:rPr>
        <w:rFonts w:ascii="Courier New" w:eastAsia="Times New Roman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135657"/>
    <w:multiLevelType w:val="hybridMultilevel"/>
    <w:tmpl w:val="2772B230"/>
    <w:lvl w:ilvl="0" w:tplc="041A0017">
      <w:start w:val="1"/>
      <w:numFmt w:val="lowerLetter"/>
      <w:lvlText w:val="%1)"/>
      <w:lvlJc w:val="left"/>
      <w:pPr>
        <w:ind w:left="2160" w:hanging="360"/>
      </w:pPr>
    </w:lvl>
    <w:lvl w:ilvl="1" w:tplc="041A0019">
      <w:start w:val="1"/>
      <w:numFmt w:val="lowerLetter"/>
      <w:lvlText w:val="%2."/>
      <w:lvlJc w:val="left"/>
      <w:pPr>
        <w:ind w:left="2880" w:hanging="360"/>
      </w:pPr>
    </w:lvl>
    <w:lvl w:ilvl="2" w:tplc="041A001B">
      <w:start w:val="1"/>
      <w:numFmt w:val="lowerRoman"/>
      <w:lvlText w:val="%3."/>
      <w:lvlJc w:val="right"/>
      <w:pPr>
        <w:ind w:left="3600" w:hanging="180"/>
      </w:pPr>
    </w:lvl>
    <w:lvl w:ilvl="3" w:tplc="041A000F">
      <w:start w:val="1"/>
      <w:numFmt w:val="decimal"/>
      <w:lvlText w:val="%4."/>
      <w:lvlJc w:val="left"/>
      <w:pPr>
        <w:ind w:left="4320" w:hanging="360"/>
      </w:pPr>
    </w:lvl>
    <w:lvl w:ilvl="4" w:tplc="041A0019">
      <w:start w:val="1"/>
      <w:numFmt w:val="lowerLetter"/>
      <w:lvlText w:val="%5."/>
      <w:lvlJc w:val="left"/>
      <w:pPr>
        <w:ind w:left="5040" w:hanging="360"/>
      </w:pPr>
    </w:lvl>
    <w:lvl w:ilvl="5" w:tplc="041A001B">
      <w:start w:val="1"/>
      <w:numFmt w:val="lowerRoman"/>
      <w:lvlText w:val="%6."/>
      <w:lvlJc w:val="right"/>
      <w:pPr>
        <w:ind w:left="5760" w:hanging="180"/>
      </w:pPr>
    </w:lvl>
    <w:lvl w:ilvl="6" w:tplc="041A000F">
      <w:start w:val="1"/>
      <w:numFmt w:val="decimal"/>
      <w:lvlText w:val="%7."/>
      <w:lvlJc w:val="left"/>
      <w:pPr>
        <w:ind w:left="6480" w:hanging="360"/>
      </w:pPr>
    </w:lvl>
    <w:lvl w:ilvl="7" w:tplc="041A0019">
      <w:start w:val="1"/>
      <w:numFmt w:val="lowerLetter"/>
      <w:lvlText w:val="%8."/>
      <w:lvlJc w:val="left"/>
      <w:pPr>
        <w:ind w:left="7200" w:hanging="360"/>
      </w:pPr>
    </w:lvl>
    <w:lvl w:ilvl="8" w:tplc="041A001B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AB67166"/>
    <w:multiLevelType w:val="hybridMultilevel"/>
    <w:tmpl w:val="4C54986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D50936"/>
    <w:multiLevelType w:val="hybridMultilevel"/>
    <w:tmpl w:val="39A832E0"/>
    <w:lvl w:ilvl="0" w:tplc="F6C696D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067AE"/>
    <w:multiLevelType w:val="hybridMultilevel"/>
    <w:tmpl w:val="36C6C176"/>
    <w:lvl w:ilvl="0" w:tplc="12F811B2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F842EE"/>
    <w:multiLevelType w:val="hybridMultilevel"/>
    <w:tmpl w:val="BC1C353A"/>
    <w:lvl w:ilvl="0" w:tplc="DBA01098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C36FF"/>
    <w:multiLevelType w:val="hybridMultilevel"/>
    <w:tmpl w:val="BC58302A"/>
    <w:lvl w:ilvl="0" w:tplc="D36684D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82708"/>
    <w:multiLevelType w:val="hybridMultilevel"/>
    <w:tmpl w:val="A0707DD4"/>
    <w:lvl w:ilvl="0" w:tplc="9926F3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55B0F"/>
    <w:multiLevelType w:val="hybridMultilevel"/>
    <w:tmpl w:val="446C766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1431C"/>
    <w:multiLevelType w:val="hybridMultilevel"/>
    <w:tmpl w:val="E12AAEF8"/>
    <w:lvl w:ilvl="0" w:tplc="FACAC80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F080B"/>
    <w:multiLevelType w:val="hybridMultilevel"/>
    <w:tmpl w:val="85A0C7AE"/>
    <w:lvl w:ilvl="0" w:tplc="F8E88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4E16FB"/>
    <w:multiLevelType w:val="hybridMultilevel"/>
    <w:tmpl w:val="AEDE27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81948"/>
    <w:multiLevelType w:val="hybridMultilevel"/>
    <w:tmpl w:val="13A054C2"/>
    <w:lvl w:ilvl="0" w:tplc="27C06C10">
      <w:start w:val="6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60C52C1B"/>
    <w:multiLevelType w:val="hybridMultilevel"/>
    <w:tmpl w:val="CC7C247C"/>
    <w:lvl w:ilvl="0" w:tplc="F8E889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7DD438E"/>
    <w:multiLevelType w:val="hybridMultilevel"/>
    <w:tmpl w:val="A7BA1122"/>
    <w:lvl w:ilvl="0" w:tplc="67861D54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BD3FAC"/>
    <w:multiLevelType w:val="hybridMultilevel"/>
    <w:tmpl w:val="B2285586"/>
    <w:lvl w:ilvl="0" w:tplc="75EEB900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174BF"/>
    <w:multiLevelType w:val="hybridMultilevel"/>
    <w:tmpl w:val="1AF0C138"/>
    <w:lvl w:ilvl="0" w:tplc="04D0F59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C4AF3"/>
    <w:multiLevelType w:val="hybridMultilevel"/>
    <w:tmpl w:val="AEDE27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482580">
    <w:abstractNumId w:val="2"/>
  </w:num>
  <w:num w:numId="2" w16cid:durableId="1556695525">
    <w:abstractNumId w:val="12"/>
  </w:num>
  <w:num w:numId="3" w16cid:durableId="1077828085">
    <w:abstractNumId w:val="1"/>
  </w:num>
  <w:num w:numId="4" w16cid:durableId="734471604">
    <w:abstractNumId w:val="15"/>
  </w:num>
  <w:num w:numId="5" w16cid:durableId="363944439">
    <w:abstractNumId w:val="14"/>
  </w:num>
  <w:num w:numId="6" w16cid:durableId="1083331001">
    <w:abstractNumId w:val="0"/>
  </w:num>
  <w:num w:numId="7" w16cid:durableId="976254923">
    <w:abstractNumId w:val="6"/>
  </w:num>
  <w:num w:numId="8" w16cid:durableId="959453380">
    <w:abstractNumId w:val="17"/>
  </w:num>
  <w:num w:numId="9" w16cid:durableId="1773158944">
    <w:abstractNumId w:val="11"/>
  </w:num>
  <w:num w:numId="10" w16cid:durableId="1911305270">
    <w:abstractNumId w:val="16"/>
  </w:num>
  <w:num w:numId="11" w16cid:durableId="1600874185">
    <w:abstractNumId w:val="5"/>
  </w:num>
  <w:num w:numId="12" w16cid:durableId="2059238587">
    <w:abstractNumId w:val="8"/>
  </w:num>
  <w:num w:numId="13" w16cid:durableId="1904558937">
    <w:abstractNumId w:val="18"/>
  </w:num>
  <w:num w:numId="14" w16cid:durableId="15022388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54674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24591283">
    <w:abstractNumId w:val="13"/>
  </w:num>
  <w:num w:numId="17" w16cid:durableId="14345908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310556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476488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43109981">
    <w:abstractNumId w:val="9"/>
  </w:num>
  <w:num w:numId="21" w16cid:durableId="3970229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1D"/>
    <w:rsid w:val="000007D8"/>
    <w:rsid w:val="00002E47"/>
    <w:rsid w:val="00004763"/>
    <w:rsid w:val="00015AB2"/>
    <w:rsid w:val="00021A6E"/>
    <w:rsid w:val="000278FE"/>
    <w:rsid w:val="00033471"/>
    <w:rsid w:val="00033FB3"/>
    <w:rsid w:val="000356A0"/>
    <w:rsid w:val="00036DE8"/>
    <w:rsid w:val="000408F5"/>
    <w:rsid w:val="00061A11"/>
    <w:rsid w:val="00061F0E"/>
    <w:rsid w:val="00080796"/>
    <w:rsid w:val="00082F05"/>
    <w:rsid w:val="00091EC9"/>
    <w:rsid w:val="0009360A"/>
    <w:rsid w:val="000A33DD"/>
    <w:rsid w:val="000C4021"/>
    <w:rsid w:val="000E0C29"/>
    <w:rsid w:val="000E149B"/>
    <w:rsid w:val="000E6BB3"/>
    <w:rsid w:val="000F2C01"/>
    <w:rsid w:val="000F4981"/>
    <w:rsid w:val="00103EB7"/>
    <w:rsid w:val="001077FD"/>
    <w:rsid w:val="00121718"/>
    <w:rsid w:val="00130C3F"/>
    <w:rsid w:val="00132BEF"/>
    <w:rsid w:val="0013709F"/>
    <w:rsid w:val="00147B08"/>
    <w:rsid w:val="00150F1A"/>
    <w:rsid w:val="00157AC6"/>
    <w:rsid w:val="00161908"/>
    <w:rsid w:val="0017419A"/>
    <w:rsid w:val="00176933"/>
    <w:rsid w:val="00177C36"/>
    <w:rsid w:val="00184146"/>
    <w:rsid w:val="001975E9"/>
    <w:rsid w:val="001A2F3A"/>
    <w:rsid w:val="001A485A"/>
    <w:rsid w:val="001A6FCB"/>
    <w:rsid w:val="001B4E47"/>
    <w:rsid w:val="001B764A"/>
    <w:rsid w:val="001B7B1D"/>
    <w:rsid w:val="001D446D"/>
    <w:rsid w:val="001D6A58"/>
    <w:rsid w:val="001D7359"/>
    <w:rsid w:val="001D7D2B"/>
    <w:rsid w:val="001E1C9C"/>
    <w:rsid w:val="001E40A8"/>
    <w:rsid w:val="001E625E"/>
    <w:rsid w:val="001E6471"/>
    <w:rsid w:val="001E6972"/>
    <w:rsid w:val="001E7C9E"/>
    <w:rsid w:val="001F1095"/>
    <w:rsid w:val="001F26BD"/>
    <w:rsid w:val="001F6BF0"/>
    <w:rsid w:val="001F7EB5"/>
    <w:rsid w:val="002041FF"/>
    <w:rsid w:val="00204DB3"/>
    <w:rsid w:val="00216508"/>
    <w:rsid w:val="0022400D"/>
    <w:rsid w:val="0023016D"/>
    <w:rsid w:val="00230BAF"/>
    <w:rsid w:val="002313AE"/>
    <w:rsid w:val="00231C39"/>
    <w:rsid w:val="0023445F"/>
    <w:rsid w:val="00241F8E"/>
    <w:rsid w:val="00242C32"/>
    <w:rsid w:val="00254A59"/>
    <w:rsid w:val="00263A7A"/>
    <w:rsid w:val="00264876"/>
    <w:rsid w:val="002816E3"/>
    <w:rsid w:val="00290629"/>
    <w:rsid w:val="00293773"/>
    <w:rsid w:val="002B2779"/>
    <w:rsid w:val="002B3D59"/>
    <w:rsid w:val="002B4E2A"/>
    <w:rsid w:val="002C0737"/>
    <w:rsid w:val="002C2D99"/>
    <w:rsid w:val="002C365B"/>
    <w:rsid w:val="002C3854"/>
    <w:rsid w:val="002C6718"/>
    <w:rsid w:val="002C73A9"/>
    <w:rsid w:val="002D73E4"/>
    <w:rsid w:val="002D7493"/>
    <w:rsid w:val="002D7683"/>
    <w:rsid w:val="002E4FC8"/>
    <w:rsid w:val="002E7D0F"/>
    <w:rsid w:val="003001F7"/>
    <w:rsid w:val="00300785"/>
    <w:rsid w:val="00312217"/>
    <w:rsid w:val="00327031"/>
    <w:rsid w:val="00333937"/>
    <w:rsid w:val="00340FFE"/>
    <w:rsid w:val="00347039"/>
    <w:rsid w:val="003504E3"/>
    <w:rsid w:val="00353F49"/>
    <w:rsid w:val="003604B2"/>
    <w:rsid w:val="00362D28"/>
    <w:rsid w:val="003708E2"/>
    <w:rsid w:val="003777BD"/>
    <w:rsid w:val="00382E6A"/>
    <w:rsid w:val="003853D9"/>
    <w:rsid w:val="003867FF"/>
    <w:rsid w:val="0039358E"/>
    <w:rsid w:val="00393955"/>
    <w:rsid w:val="003A0244"/>
    <w:rsid w:val="003A0650"/>
    <w:rsid w:val="003A2904"/>
    <w:rsid w:val="003B3AFE"/>
    <w:rsid w:val="003D37F0"/>
    <w:rsid w:val="003E632F"/>
    <w:rsid w:val="003F2941"/>
    <w:rsid w:val="00402764"/>
    <w:rsid w:val="0040305A"/>
    <w:rsid w:val="00403A19"/>
    <w:rsid w:val="004061AB"/>
    <w:rsid w:val="00430156"/>
    <w:rsid w:val="00434CE4"/>
    <w:rsid w:val="00440ED7"/>
    <w:rsid w:val="004519A3"/>
    <w:rsid w:val="00451AD6"/>
    <w:rsid w:val="00460570"/>
    <w:rsid w:val="00466E97"/>
    <w:rsid w:val="00476889"/>
    <w:rsid w:val="00491594"/>
    <w:rsid w:val="00492717"/>
    <w:rsid w:val="004A2BF3"/>
    <w:rsid w:val="004A403A"/>
    <w:rsid w:val="004B1EAE"/>
    <w:rsid w:val="004C2413"/>
    <w:rsid w:val="004C3C65"/>
    <w:rsid w:val="004C7335"/>
    <w:rsid w:val="004D10B2"/>
    <w:rsid w:val="004D3C14"/>
    <w:rsid w:val="004E056B"/>
    <w:rsid w:val="004E2C25"/>
    <w:rsid w:val="004F0B20"/>
    <w:rsid w:val="004F4F8B"/>
    <w:rsid w:val="004F60A9"/>
    <w:rsid w:val="0050091E"/>
    <w:rsid w:val="005052B7"/>
    <w:rsid w:val="0052081E"/>
    <w:rsid w:val="00521871"/>
    <w:rsid w:val="0052403D"/>
    <w:rsid w:val="00532BD1"/>
    <w:rsid w:val="00550F9F"/>
    <w:rsid w:val="00553C62"/>
    <w:rsid w:val="005551FA"/>
    <w:rsid w:val="005630C6"/>
    <w:rsid w:val="005702D8"/>
    <w:rsid w:val="00573234"/>
    <w:rsid w:val="00576D8E"/>
    <w:rsid w:val="0057710B"/>
    <w:rsid w:val="005805D4"/>
    <w:rsid w:val="0058411B"/>
    <w:rsid w:val="00585A2C"/>
    <w:rsid w:val="00596507"/>
    <w:rsid w:val="005973FB"/>
    <w:rsid w:val="005975A0"/>
    <w:rsid w:val="005A3136"/>
    <w:rsid w:val="005A3EC4"/>
    <w:rsid w:val="005A54F4"/>
    <w:rsid w:val="005B503F"/>
    <w:rsid w:val="005B60F0"/>
    <w:rsid w:val="005C2AC2"/>
    <w:rsid w:val="005D2746"/>
    <w:rsid w:val="005D3902"/>
    <w:rsid w:val="005D52A3"/>
    <w:rsid w:val="005E2380"/>
    <w:rsid w:val="005E6AF3"/>
    <w:rsid w:val="005F5228"/>
    <w:rsid w:val="00602495"/>
    <w:rsid w:val="00606EB3"/>
    <w:rsid w:val="00612EFD"/>
    <w:rsid w:val="00617B17"/>
    <w:rsid w:val="00623FB7"/>
    <w:rsid w:val="00632A59"/>
    <w:rsid w:val="006547D1"/>
    <w:rsid w:val="00655E7D"/>
    <w:rsid w:val="00664911"/>
    <w:rsid w:val="0067158B"/>
    <w:rsid w:val="00672DF5"/>
    <w:rsid w:val="00673980"/>
    <w:rsid w:val="00676A5D"/>
    <w:rsid w:val="0068632C"/>
    <w:rsid w:val="00687FF5"/>
    <w:rsid w:val="006C582F"/>
    <w:rsid w:val="006D6479"/>
    <w:rsid w:val="006D66DE"/>
    <w:rsid w:val="006E3100"/>
    <w:rsid w:val="006E41D9"/>
    <w:rsid w:val="006E4513"/>
    <w:rsid w:val="006E607E"/>
    <w:rsid w:val="006E755C"/>
    <w:rsid w:val="006F1BB5"/>
    <w:rsid w:val="006F7020"/>
    <w:rsid w:val="0070519D"/>
    <w:rsid w:val="00707BA8"/>
    <w:rsid w:val="00713B29"/>
    <w:rsid w:val="00714B86"/>
    <w:rsid w:val="00717A14"/>
    <w:rsid w:val="007440D3"/>
    <w:rsid w:val="00747C3F"/>
    <w:rsid w:val="00747DDC"/>
    <w:rsid w:val="00756711"/>
    <w:rsid w:val="007629D9"/>
    <w:rsid w:val="007661F0"/>
    <w:rsid w:val="00770FAE"/>
    <w:rsid w:val="00796B16"/>
    <w:rsid w:val="007976E1"/>
    <w:rsid w:val="007A49B2"/>
    <w:rsid w:val="007B019E"/>
    <w:rsid w:val="007B05EC"/>
    <w:rsid w:val="007C2937"/>
    <w:rsid w:val="007D2096"/>
    <w:rsid w:val="007D5465"/>
    <w:rsid w:val="007E0FC9"/>
    <w:rsid w:val="008056D0"/>
    <w:rsid w:val="008077D7"/>
    <w:rsid w:val="0081095B"/>
    <w:rsid w:val="00810976"/>
    <w:rsid w:val="00814C34"/>
    <w:rsid w:val="00816CF3"/>
    <w:rsid w:val="008203E6"/>
    <w:rsid w:val="00837A4F"/>
    <w:rsid w:val="008432C8"/>
    <w:rsid w:val="0085604B"/>
    <w:rsid w:val="00875BE8"/>
    <w:rsid w:val="008809B6"/>
    <w:rsid w:val="00886D8F"/>
    <w:rsid w:val="008926DC"/>
    <w:rsid w:val="00892FED"/>
    <w:rsid w:val="008B3078"/>
    <w:rsid w:val="008B6841"/>
    <w:rsid w:val="008B7919"/>
    <w:rsid w:val="008F2639"/>
    <w:rsid w:val="00902E2F"/>
    <w:rsid w:val="00911AC9"/>
    <w:rsid w:val="00911B66"/>
    <w:rsid w:val="00913EF6"/>
    <w:rsid w:val="00924011"/>
    <w:rsid w:val="009240F3"/>
    <w:rsid w:val="00930337"/>
    <w:rsid w:val="00935E65"/>
    <w:rsid w:val="0093741E"/>
    <w:rsid w:val="00941EC0"/>
    <w:rsid w:val="00945D57"/>
    <w:rsid w:val="00952896"/>
    <w:rsid w:val="00953EB4"/>
    <w:rsid w:val="0095524A"/>
    <w:rsid w:val="00991381"/>
    <w:rsid w:val="00992502"/>
    <w:rsid w:val="009A0D60"/>
    <w:rsid w:val="009B2798"/>
    <w:rsid w:val="009B77F5"/>
    <w:rsid w:val="009C0050"/>
    <w:rsid w:val="009C0D01"/>
    <w:rsid w:val="009C7B5F"/>
    <w:rsid w:val="009D1214"/>
    <w:rsid w:val="009D58AB"/>
    <w:rsid w:val="009D6DCE"/>
    <w:rsid w:val="009E06B8"/>
    <w:rsid w:val="009E4A03"/>
    <w:rsid w:val="009F06F0"/>
    <w:rsid w:val="009F7C40"/>
    <w:rsid w:val="00A110CE"/>
    <w:rsid w:val="00A125E9"/>
    <w:rsid w:val="00A162C8"/>
    <w:rsid w:val="00A21CA6"/>
    <w:rsid w:val="00A21D34"/>
    <w:rsid w:val="00A22098"/>
    <w:rsid w:val="00A22BA4"/>
    <w:rsid w:val="00A255A2"/>
    <w:rsid w:val="00A304C5"/>
    <w:rsid w:val="00A44486"/>
    <w:rsid w:val="00A718FB"/>
    <w:rsid w:val="00A72681"/>
    <w:rsid w:val="00A7367D"/>
    <w:rsid w:val="00A83427"/>
    <w:rsid w:val="00A95B77"/>
    <w:rsid w:val="00A96E8A"/>
    <w:rsid w:val="00A97CDD"/>
    <w:rsid w:val="00AC22B3"/>
    <w:rsid w:val="00AC678C"/>
    <w:rsid w:val="00AD1AFE"/>
    <w:rsid w:val="00AD325F"/>
    <w:rsid w:val="00AE034B"/>
    <w:rsid w:val="00AE093A"/>
    <w:rsid w:val="00AE3ADD"/>
    <w:rsid w:val="00B0226F"/>
    <w:rsid w:val="00B02811"/>
    <w:rsid w:val="00B05CDB"/>
    <w:rsid w:val="00B0631E"/>
    <w:rsid w:val="00B068CB"/>
    <w:rsid w:val="00B103F0"/>
    <w:rsid w:val="00B110A0"/>
    <w:rsid w:val="00B13186"/>
    <w:rsid w:val="00B344D1"/>
    <w:rsid w:val="00B46C0D"/>
    <w:rsid w:val="00B612E8"/>
    <w:rsid w:val="00B619FA"/>
    <w:rsid w:val="00B626E0"/>
    <w:rsid w:val="00B66592"/>
    <w:rsid w:val="00B75A8B"/>
    <w:rsid w:val="00B81EA9"/>
    <w:rsid w:val="00B85FF4"/>
    <w:rsid w:val="00B91793"/>
    <w:rsid w:val="00BA2A77"/>
    <w:rsid w:val="00BB681F"/>
    <w:rsid w:val="00BB75C1"/>
    <w:rsid w:val="00BC1C47"/>
    <w:rsid w:val="00BC67DE"/>
    <w:rsid w:val="00BD235B"/>
    <w:rsid w:val="00BD5B1E"/>
    <w:rsid w:val="00BD61FF"/>
    <w:rsid w:val="00BE0001"/>
    <w:rsid w:val="00BE03D0"/>
    <w:rsid w:val="00BE4D47"/>
    <w:rsid w:val="00BF54B5"/>
    <w:rsid w:val="00BF7B11"/>
    <w:rsid w:val="00C01F68"/>
    <w:rsid w:val="00C06AB6"/>
    <w:rsid w:val="00C201B7"/>
    <w:rsid w:val="00C21AD5"/>
    <w:rsid w:val="00C22D2C"/>
    <w:rsid w:val="00C41891"/>
    <w:rsid w:val="00C428AE"/>
    <w:rsid w:val="00C54229"/>
    <w:rsid w:val="00C7343D"/>
    <w:rsid w:val="00C750DD"/>
    <w:rsid w:val="00C7777B"/>
    <w:rsid w:val="00C863C5"/>
    <w:rsid w:val="00C86DB7"/>
    <w:rsid w:val="00C968CF"/>
    <w:rsid w:val="00CA14EA"/>
    <w:rsid w:val="00CB655D"/>
    <w:rsid w:val="00CC2170"/>
    <w:rsid w:val="00CC720E"/>
    <w:rsid w:val="00CF1397"/>
    <w:rsid w:val="00D44A0D"/>
    <w:rsid w:val="00D52EEF"/>
    <w:rsid w:val="00D545AC"/>
    <w:rsid w:val="00D5465B"/>
    <w:rsid w:val="00D64594"/>
    <w:rsid w:val="00D840F7"/>
    <w:rsid w:val="00D8448F"/>
    <w:rsid w:val="00D90494"/>
    <w:rsid w:val="00D9064B"/>
    <w:rsid w:val="00D90A77"/>
    <w:rsid w:val="00D9109C"/>
    <w:rsid w:val="00D9148B"/>
    <w:rsid w:val="00D938CD"/>
    <w:rsid w:val="00DA0AC0"/>
    <w:rsid w:val="00DD6E24"/>
    <w:rsid w:val="00DD7774"/>
    <w:rsid w:val="00DE5378"/>
    <w:rsid w:val="00DF19F0"/>
    <w:rsid w:val="00DF22D3"/>
    <w:rsid w:val="00DF4525"/>
    <w:rsid w:val="00E01075"/>
    <w:rsid w:val="00E10FA0"/>
    <w:rsid w:val="00E15335"/>
    <w:rsid w:val="00E161FE"/>
    <w:rsid w:val="00E24444"/>
    <w:rsid w:val="00E27745"/>
    <w:rsid w:val="00E3121F"/>
    <w:rsid w:val="00E412DE"/>
    <w:rsid w:val="00E44063"/>
    <w:rsid w:val="00E637DE"/>
    <w:rsid w:val="00E70E3B"/>
    <w:rsid w:val="00E83C14"/>
    <w:rsid w:val="00E85F19"/>
    <w:rsid w:val="00E86A03"/>
    <w:rsid w:val="00E87F04"/>
    <w:rsid w:val="00E96159"/>
    <w:rsid w:val="00EA1861"/>
    <w:rsid w:val="00EA527A"/>
    <w:rsid w:val="00EA73EE"/>
    <w:rsid w:val="00EC34BD"/>
    <w:rsid w:val="00EC36B1"/>
    <w:rsid w:val="00EC4D4C"/>
    <w:rsid w:val="00ED502C"/>
    <w:rsid w:val="00ED59FD"/>
    <w:rsid w:val="00ED7DF5"/>
    <w:rsid w:val="00EE6032"/>
    <w:rsid w:val="00F00AB9"/>
    <w:rsid w:val="00F03B76"/>
    <w:rsid w:val="00F21E99"/>
    <w:rsid w:val="00F25694"/>
    <w:rsid w:val="00F332F9"/>
    <w:rsid w:val="00F45C1C"/>
    <w:rsid w:val="00F54F76"/>
    <w:rsid w:val="00F60405"/>
    <w:rsid w:val="00F622D3"/>
    <w:rsid w:val="00F71369"/>
    <w:rsid w:val="00F76D7B"/>
    <w:rsid w:val="00F8195D"/>
    <w:rsid w:val="00F84BE2"/>
    <w:rsid w:val="00F86C74"/>
    <w:rsid w:val="00F933AD"/>
    <w:rsid w:val="00F97885"/>
    <w:rsid w:val="00FA4CDA"/>
    <w:rsid w:val="00FA4E28"/>
    <w:rsid w:val="00FB324C"/>
    <w:rsid w:val="00FB4038"/>
    <w:rsid w:val="00FC06A9"/>
    <w:rsid w:val="00FC2310"/>
    <w:rsid w:val="00FC6FC8"/>
    <w:rsid w:val="00FD0757"/>
    <w:rsid w:val="00FD1614"/>
    <w:rsid w:val="00FE2714"/>
    <w:rsid w:val="00FE566F"/>
    <w:rsid w:val="00FF3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72047D"/>
  <w15:docId w15:val="{1BFAC427-39A7-4E2F-814D-E4A8183A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5A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A255A2"/>
  </w:style>
  <w:style w:type="character" w:customStyle="1" w:styleId="WW-Absatz-Standardschriftart">
    <w:name w:val="WW-Absatz-Standardschriftart"/>
    <w:rsid w:val="00A255A2"/>
  </w:style>
  <w:style w:type="character" w:customStyle="1" w:styleId="WW-Absatz-Standardschriftart1">
    <w:name w:val="WW-Absatz-Standardschriftart1"/>
    <w:rsid w:val="00A255A2"/>
  </w:style>
  <w:style w:type="character" w:customStyle="1" w:styleId="WW-Absatz-Standardschriftart11">
    <w:name w:val="WW-Absatz-Standardschriftart11"/>
    <w:rsid w:val="00A255A2"/>
  </w:style>
  <w:style w:type="character" w:customStyle="1" w:styleId="WW-Absatz-Standardschriftart111">
    <w:name w:val="WW-Absatz-Standardschriftart111"/>
    <w:rsid w:val="00A255A2"/>
  </w:style>
  <w:style w:type="character" w:customStyle="1" w:styleId="Zadanifontodlomka1">
    <w:name w:val="Zadani font odlomka1"/>
    <w:rsid w:val="00A255A2"/>
  </w:style>
  <w:style w:type="character" w:customStyle="1" w:styleId="WW-Absatz-Standardschriftart1111">
    <w:name w:val="WW-Absatz-Standardschriftart1111"/>
    <w:rsid w:val="00A255A2"/>
  </w:style>
  <w:style w:type="character" w:customStyle="1" w:styleId="WW-Absatz-Standardschriftart11111">
    <w:name w:val="WW-Absatz-Standardschriftart11111"/>
    <w:rsid w:val="00A255A2"/>
  </w:style>
  <w:style w:type="character" w:customStyle="1" w:styleId="Zadanifontodlomka2">
    <w:name w:val="Zadani font odlomka2"/>
    <w:rsid w:val="00A255A2"/>
  </w:style>
  <w:style w:type="character" w:customStyle="1" w:styleId="WW-Absatz-Standardschriftart111111">
    <w:name w:val="WW-Absatz-Standardschriftart111111"/>
    <w:rsid w:val="00A255A2"/>
  </w:style>
  <w:style w:type="character" w:customStyle="1" w:styleId="WW-Absatz-Standardschriftart1111111">
    <w:name w:val="WW-Absatz-Standardschriftart1111111"/>
    <w:rsid w:val="00A255A2"/>
  </w:style>
  <w:style w:type="character" w:customStyle="1" w:styleId="Zadanifontodlomka10">
    <w:name w:val="Zadani font odlomka1"/>
    <w:rsid w:val="00A255A2"/>
  </w:style>
  <w:style w:type="character" w:customStyle="1" w:styleId="WW-Absatz-Standardschriftart11111111">
    <w:name w:val="WW-Absatz-Standardschriftart11111111"/>
    <w:rsid w:val="00A255A2"/>
  </w:style>
  <w:style w:type="character" w:customStyle="1" w:styleId="WW-Absatz-Standardschriftart111111111">
    <w:name w:val="WW-Absatz-Standardschriftart111111111"/>
    <w:rsid w:val="00A255A2"/>
  </w:style>
  <w:style w:type="character" w:customStyle="1" w:styleId="WW-Absatz-Standardschriftart1111111111">
    <w:name w:val="WW-Absatz-Standardschriftart1111111111"/>
    <w:rsid w:val="00A255A2"/>
  </w:style>
  <w:style w:type="character" w:customStyle="1" w:styleId="WW-Absatz-Standardschriftart11111111111">
    <w:name w:val="WW-Absatz-Standardschriftart11111111111"/>
    <w:rsid w:val="00A255A2"/>
  </w:style>
  <w:style w:type="character" w:customStyle="1" w:styleId="WW-Absatz-Standardschriftart111111111111">
    <w:name w:val="WW-Absatz-Standardschriftart111111111111"/>
    <w:rsid w:val="00A255A2"/>
  </w:style>
  <w:style w:type="character" w:customStyle="1" w:styleId="WW-Absatz-Standardschriftart1111111111111">
    <w:name w:val="WW-Absatz-Standardschriftart1111111111111"/>
    <w:rsid w:val="00A255A2"/>
  </w:style>
  <w:style w:type="character" w:customStyle="1" w:styleId="WW-Absatz-Standardschriftart11111111111111">
    <w:name w:val="WW-Absatz-Standardschriftart11111111111111"/>
    <w:rsid w:val="00A255A2"/>
  </w:style>
  <w:style w:type="character" w:customStyle="1" w:styleId="EndnoteReference1">
    <w:name w:val="Endnote Reference1"/>
    <w:rsid w:val="00A255A2"/>
    <w:rPr>
      <w:vertAlign w:val="superscript"/>
    </w:rPr>
  </w:style>
  <w:style w:type="character" w:customStyle="1" w:styleId="FootnoteReference1">
    <w:name w:val="Footnote Reference1"/>
    <w:rsid w:val="00A255A2"/>
    <w:rPr>
      <w:vertAlign w:val="superscript"/>
    </w:rPr>
  </w:style>
  <w:style w:type="character" w:customStyle="1" w:styleId="EquationCaption">
    <w:name w:val="_Equation Caption"/>
    <w:rsid w:val="00A255A2"/>
  </w:style>
  <w:style w:type="paragraph" w:customStyle="1" w:styleId="Naslov1">
    <w:name w:val="Naslov1"/>
    <w:basedOn w:val="Normal"/>
    <w:next w:val="Tijeloteksta"/>
    <w:rsid w:val="00A255A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ijeloteksta">
    <w:name w:val="Body Text"/>
    <w:basedOn w:val="Normal"/>
    <w:rsid w:val="00A255A2"/>
    <w:pPr>
      <w:spacing w:after="120"/>
    </w:pPr>
  </w:style>
  <w:style w:type="paragraph" w:styleId="Popis">
    <w:name w:val="List"/>
    <w:basedOn w:val="Tijeloteksta"/>
    <w:rsid w:val="00A255A2"/>
    <w:rPr>
      <w:rFonts w:cs="Mangal"/>
    </w:rPr>
  </w:style>
  <w:style w:type="paragraph" w:customStyle="1" w:styleId="Opis">
    <w:name w:val="Opis"/>
    <w:basedOn w:val="Normal"/>
    <w:rsid w:val="00A255A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A255A2"/>
    <w:pPr>
      <w:suppressLineNumbers/>
    </w:pPr>
    <w:rPr>
      <w:rFonts w:cs="Mangal"/>
    </w:rPr>
  </w:style>
  <w:style w:type="paragraph" w:customStyle="1" w:styleId="Naslov3">
    <w:name w:val="Naslov3"/>
    <w:basedOn w:val="Normal"/>
    <w:next w:val="Tijeloteksta"/>
    <w:rsid w:val="00A255A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Naslov2">
    <w:name w:val="Naslov2"/>
    <w:basedOn w:val="Normal"/>
    <w:next w:val="Tijeloteksta"/>
    <w:rsid w:val="00A255A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Naslov10">
    <w:name w:val="Naslov1"/>
    <w:basedOn w:val="Normal"/>
    <w:next w:val="Tijeloteksta"/>
    <w:rsid w:val="00A255A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EndnoteText1">
    <w:name w:val="Endnote Text1"/>
    <w:basedOn w:val="Normal"/>
    <w:rsid w:val="00A255A2"/>
    <w:rPr>
      <w:rFonts w:cs="Times New Roman"/>
      <w:sz w:val="24"/>
      <w:szCs w:val="24"/>
    </w:rPr>
  </w:style>
  <w:style w:type="paragraph" w:customStyle="1" w:styleId="FootnoteText1">
    <w:name w:val="Footnote Text1"/>
    <w:basedOn w:val="Normal"/>
    <w:rsid w:val="00A255A2"/>
    <w:rPr>
      <w:rFonts w:cs="Times New Roman"/>
      <w:sz w:val="24"/>
      <w:szCs w:val="24"/>
    </w:rPr>
  </w:style>
  <w:style w:type="paragraph" w:styleId="Sadraj1">
    <w:name w:val="toc 1"/>
    <w:basedOn w:val="Normal"/>
    <w:next w:val="Normal"/>
    <w:rsid w:val="00A255A2"/>
    <w:pPr>
      <w:tabs>
        <w:tab w:val="right" w:leader="dot" w:pos="9360"/>
      </w:tabs>
      <w:spacing w:before="480" w:line="240" w:lineRule="atLeast"/>
      <w:ind w:left="720" w:right="720" w:hanging="720"/>
    </w:pPr>
    <w:rPr>
      <w:lang w:val="en-US"/>
    </w:rPr>
  </w:style>
  <w:style w:type="paragraph" w:styleId="Sadraj2">
    <w:name w:val="toc 2"/>
    <w:basedOn w:val="Normal"/>
    <w:next w:val="Normal"/>
    <w:rsid w:val="00A255A2"/>
    <w:pPr>
      <w:tabs>
        <w:tab w:val="right" w:leader="dot" w:pos="9360"/>
      </w:tabs>
      <w:spacing w:line="240" w:lineRule="atLeast"/>
      <w:ind w:left="720" w:right="720"/>
    </w:pPr>
    <w:rPr>
      <w:lang w:val="en-US"/>
    </w:rPr>
  </w:style>
  <w:style w:type="paragraph" w:styleId="Sadraj3">
    <w:name w:val="toc 3"/>
    <w:basedOn w:val="Normal"/>
    <w:next w:val="Normal"/>
    <w:rsid w:val="00A255A2"/>
    <w:pPr>
      <w:tabs>
        <w:tab w:val="right" w:leader="dot" w:pos="9360"/>
      </w:tabs>
      <w:spacing w:line="240" w:lineRule="atLeast"/>
      <w:ind w:left="720" w:right="720"/>
    </w:pPr>
    <w:rPr>
      <w:lang w:val="en-US"/>
    </w:rPr>
  </w:style>
  <w:style w:type="paragraph" w:styleId="Sadraj4">
    <w:name w:val="toc 4"/>
    <w:basedOn w:val="Normal"/>
    <w:next w:val="Normal"/>
    <w:rsid w:val="00A255A2"/>
    <w:pPr>
      <w:tabs>
        <w:tab w:val="right" w:leader="dot" w:pos="9360"/>
      </w:tabs>
      <w:spacing w:line="240" w:lineRule="atLeast"/>
      <w:ind w:left="720" w:right="720"/>
    </w:pPr>
    <w:rPr>
      <w:lang w:val="en-US"/>
    </w:rPr>
  </w:style>
  <w:style w:type="paragraph" w:styleId="Sadraj5">
    <w:name w:val="toc 5"/>
    <w:basedOn w:val="Normal"/>
    <w:next w:val="Normal"/>
    <w:rsid w:val="00A255A2"/>
    <w:pPr>
      <w:tabs>
        <w:tab w:val="right" w:leader="dot" w:pos="9360"/>
      </w:tabs>
      <w:spacing w:line="240" w:lineRule="atLeast"/>
      <w:ind w:left="720" w:right="720"/>
    </w:pPr>
    <w:rPr>
      <w:lang w:val="en-US"/>
    </w:rPr>
  </w:style>
  <w:style w:type="paragraph" w:styleId="Sadraj6">
    <w:name w:val="toc 6"/>
    <w:basedOn w:val="Normal"/>
    <w:next w:val="Normal"/>
    <w:rsid w:val="00A255A2"/>
    <w:pPr>
      <w:tabs>
        <w:tab w:val="right" w:pos="9360"/>
      </w:tabs>
      <w:spacing w:line="240" w:lineRule="atLeast"/>
      <w:ind w:left="720" w:hanging="720"/>
    </w:pPr>
    <w:rPr>
      <w:lang w:val="en-US"/>
    </w:rPr>
  </w:style>
  <w:style w:type="paragraph" w:styleId="Sadraj7">
    <w:name w:val="toc 7"/>
    <w:basedOn w:val="Normal"/>
    <w:next w:val="Normal"/>
    <w:rsid w:val="00A255A2"/>
    <w:pPr>
      <w:spacing w:line="240" w:lineRule="atLeast"/>
      <w:ind w:left="720" w:hanging="720"/>
    </w:pPr>
    <w:rPr>
      <w:lang w:val="en-US"/>
    </w:rPr>
  </w:style>
  <w:style w:type="paragraph" w:styleId="Sadraj8">
    <w:name w:val="toc 8"/>
    <w:basedOn w:val="Normal"/>
    <w:next w:val="Normal"/>
    <w:rsid w:val="00A255A2"/>
    <w:pPr>
      <w:tabs>
        <w:tab w:val="right" w:pos="9360"/>
      </w:tabs>
      <w:spacing w:line="240" w:lineRule="atLeast"/>
      <w:ind w:left="720" w:hanging="720"/>
    </w:pPr>
    <w:rPr>
      <w:lang w:val="en-US"/>
    </w:rPr>
  </w:style>
  <w:style w:type="paragraph" w:styleId="Sadraj9">
    <w:name w:val="toc 9"/>
    <w:basedOn w:val="Normal"/>
    <w:next w:val="Normal"/>
    <w:rsid w:val="00A255A2"/>
    <w:pPr>
      <w:tabs>
        <w:tab w:val="right" w:leader="dot" w:pos="9360"/>
      </w:tabs>
      <w:spacing w:line="240" w:lineRule="atLeast"/>
      <w:ind w:left="720" w:hanging="720"/>
    </w:pPr>
    <w:rPr>
      <w:lang w:val="en-US"/>
    </w:rPr>
  </w:style>
  <w:style w:type="paragraph" w:styleId="Indeks1">
    <w:name w:val="index 1"/>
    <w:basedOn w:val="Normal"/>
    <w:next w:val="Normal"/>
    <w:rsid w:val="00A255A2"/>
    <w:pPr>
      <w:tabs>
        <w:tab w:val="right" w:leader="dot" w:pos="9360"/>
      </w:tabs>
      <w:spacing w:line="240" w:lineRule="atLeast"/>
      <w:ind w:left="720" w:hanging="720"/>
    </w:pPr>
    <w:rPr>
      <w:lang w:val="en-US"/>
    </w:rPr>
  </w:style>
  <w:style w:type="paragraph" w:styleId="Indeks2">
    <w:name w:val="index 2"/>
    <w:basedOn w:val="Normal"/>
    <w:next w:val="Normal"/>
    <w:rsid w:val="00A255A2"/>
    <w:pPr>
      <w:tabs>
        <w:tab w:val="right" w:leader="dot" w:pos="9360"/>
      </w:tabs>
      <w:spacing w:line="240" w:lineRule="atLeast"/>
      <w:ind w:left="720"/>
    </w:pPr>
    <w:rPr>
      <w:lang w:val="en-US"/>
    </w:rPr>
  </w:style>
  <w:style w:type="paragraph" w:styleId="Naslovtabliceizvora">
    <w:name w:val="toa heading"/>
    <w:basedOn w:val="Normal"/>
    <w:next w:val="Normal"/>
    <w:rsid w:val="00A255A2"/>
    <w:pPr>
      <w:tabs>
        <w:tab w:val="right" w:pos="9360"/>
      </w:tabs>
      <w:spacing w:line="240" w:lineRule="atLeast"/>
    </w:pPr>
    <w:rPr>
      <w:lang w:val="en-US"/>
    </w:rPr>
  </w:style>
  <w:style w:type="paragraph" w:styleId="Opisslike">
    <w:name w:val="caption"/>
    <w:basedOn w:val="Normal"/>
    <w:next w:val="Normal"/>
    <w:qFormat/>
    <w:rsid w:val="00A255A2"/>
    <w:rPr>
      <w:rFonts w:cs="Times New Roman"/>
      <w:sz w:val="24"/>
      <w:szCs w:val="24"/>
    </w:rPr>
  </w:style>
  <w:style w:type="paragraph" w:styleId="Tekstbalonia">
    <w:name w:val="Balloon Text"/>
    <w:basedOn w:val="Normal"/>
    <w:rsid w:val="00A255A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73980"/>
    <w:pPr>
      <w:ind w:left="720"/>
      <w:contextualSpacing/>
    </w:pPr>
  </w:style>
  <w:style w:type="table" w:styleId="Reetkatablice">
    <w:name w:val="Table Grid"/>
    <w:basedOn w:val="Obinatablica"/>
    <w:uiPriority w:val="59"/>
    <w:rsid w:val="00911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C4189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10D19-4787-482A-8320-7B8FB1A49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1277</Words>
  <Characters>7279</Characters>
  <Application>Microsoft Office Word</Application>
  <DocSecurity>0</DocSecurity>
  <Lines>60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Hewlett-Packard Company</Company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Računovodstvo</dc:creator>
  <cp:lastModifiedBy>Berislav Vuković</cp:lastModifiedBy>
  <cp:revision>13</cp:revision>
  <cp:lastPrinted>2024-07-10T06:42:00Z</cp:lastPrinted>
  <dcterms:created xsi:type="dcterms:W3CDTF">2024-07-09T12:04:00Z</dcterms:created>
  <dcterms:modified xsi:type="dcterms:W3CDTF">2024-07-10T08:54:00Z</dcterms:modified>
</cp:coreProperties>
</file>